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2E6" w:rsidRDefault="0017087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Требования к организации и проведению муниципального этапа всероссийской олимпиады школьников по русскому языку в 202</w:t>
      </w:r>
      <w:r w:rsidR="0058148D">
        <w:rPr>
          <w:sz w:val="28"/>
          <w:szCs w:val="28"/>
        </w:rPr>
        <w:t>3</w:t>
      </w:r>
      <w:r>
        <w:rPr>
          <w:sz w:val="28"/>
          <w:szCs w:val="28"/>
        </w:rPr>
        <w:t xml:space="preserve"> году утверждены на заседании региональной предметно-методической комиссии по русскому языку </w:t>
      </w:r>
    </w:p>
    <w:p w:rsidR="00CE02E6" w:rsidRDefault="0017087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(Протокол №___ от_________202</w:t>
      </w:r>
      <w:r w:rsidR="0058148D">
        <w:rPr>
          <w:sz w:val="28"/>
          <w:szCs w:val="28"/>
        </w:rPr>
        <w:t>3</w:t>
      </w:r>
      <w:r>
        <w:rPr>
          <w:sz w:val="28"/>
          <w:szCs w:val="28"/>
        </w:rPr>
        <w:t>)</w:t>
      </w:r>
    </w:p>
    <w:p w:rsidR="00CE02E6" w:rsidRDefault="00CE02E6">
      <w:pPr>
        <w:ind w:firstLine="709"/>
        <w:jc w:val="right"/>
        <w:rPr>
          <w:sz w:val="28"/>
          <w:szCs w:val="28"/>
        </w:rPr>
      </w:pPr>
    </w:p>
    <w:p w:rsidR="00CE02E6" w:rsidRDefault="00CE02E6">
      <w:pPr>
        <w:ind w:firstLine="709"/>
        <w:rPr>
          <w:sz w:val="28"/>
          <w:szCs w:val="28"/>
        </w:rPr>
      </w:pPr>
    </w:p>
    <w:p w:rsidR="00CE02E6" w:rsidRDefault="00170871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Требования к проведению муниципального этапа </w:t>
      </w:r>
    </w:p>
    <w:p w:rsidR="00CE02E6" w:rsidRDefault="00170871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всероссийской олимпиады школьников по русскому языку</w:t>
      </w:r>
    </w:p>
    <w:p w:rsidR="00CE02E6" w:rsidRDefault="00170871">
      <w:pPr>
        <w:ind w:firstLine="709"/>
        <w:jc w:val="center"/>
      </w:pPr>
      <w:r>
        <w:rPr>
          <w:b/>
          <w:bCs/>
          <w:sz w:val="28"/>
          <w:szCs w:val="28"/>
        </w:rPr>
        <w:t>в 202</w:t>
      </w:r>
      <w:r w:rsidR="0058148D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/202</w:t>
      </w:r>
      <w:r w:rsidR="0058148D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учебном году</w:t>
      </w:r>
    </w:p>
    <w:p w:rsidR="00CE02E6" w:rsidRDefault="00CE02E6">
      <w:pPr>
        <w:pStyle w:val="a0"/>
        <w:ind w:firstLine="709"/>
      </w:pP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bookmarkStart w:id="0" w:name="_bookmark85"/>
      <w:bookmarkEnd w:id="0"/>
      <w:r>
        <w:rPr>
          <w:sz w:val="28"/>
          <w:szCs w:val="28"/>
        </w:rPr>
        <w:t>Настоящие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рекомендации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проведению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этапа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всероссийской   олимпиады   школьников   (далее   –   олимпиада)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 русскому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языку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составлены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Порядком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всероссийской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олимпиады школьников, утвержденным приказом Министерства просвещения 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Федерации от 27 ноября 2020 г. № 678 «Об утверждении Порядка проведения всероссийской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школьников»,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предназначены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использования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региональными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предметно-методическими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комиссиями,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организаторами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школьного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этапов олимпиады.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Олимпиада</w:t>
      </w:r>
      <w:r>
        <w:rPr>
          <w:spacing w:val="95"/>
          <w:sz w:val="28"/>
          <w:szCs w:val="28"/>
        </w:rPr>
        <w:t xml:space="preserve"> </w:t>
      </w:r>
      <w:r>
        <w:rPr>
          <w:sz w:val="28"/>
          <w:szCs w:val="28"/>
        </w:rPr>
        <w:t xml:space="preserve">по  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 xml:space="preserve">русскому  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 xml:space="preserve">языку  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проводится  </w:t>
      </w:r>
      <w:r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 xml:space="preserve">в  </w:t>
      </w:r>
      <w:r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 xml:space="preserve">целях  </w:t>
      </w:r>
      <w:r>
        <w:rPr>
          <w:spacing w:val="43"/>
          <w:sz w:val="28"/>
          <w:szCs w:val="28"/>
        </w:rPr>
        <w:t xml:space="preserve"> </w:t>
      </w:r>
      <w:r>
        <w:rPr>
          <w:sz w:val="28"/>
          <w:szCs w:val="28"/>
        </w:rPr>
        <w:t xml:space="preserve">выявления  </w:t>
      </w:r>
      <w:r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 xml:space="preserve">и  </w:t>
      </w:r>
      <w:r>
        <w:rPr>
          <w:spacing w:val="35"/>
          <w:sz w:val="28"/>
          <w:szCs w:val="28"/>
        </w:rPr>
        <w:t xml:space="preserve"> </w:t>
      </w:r>
      <w:r>
        <w:rPr>
          <w:sz w:val="28"/>
          <w:szCs w:val="28"/>
        </w:rPr>
        <w:t>развития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у обучающихся творческих способностей и интереса к научной (научно-исследовательской)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деятельности,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пропаганды научных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знаний.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окончания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этапа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 не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позднее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25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декабря.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очная.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проведении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допускается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использование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информационно-коммуникационных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технологий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части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выполнения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анализа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показа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апелляции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условии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соблюдения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требований законодательства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защиты персональных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данных.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 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 xml:space="preserve">о   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проведении   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  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 xml:space="preserve">этапа   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олимпиады</w:t>
      </w:r>
      <w:r>
        <w:rPr>
          <w:spacing w:val="-58"/>
          <w:sz w:val="28"/>
          <w:szCs w:val="28"/>
        </w:rPr>
        <w:t xml:space="preserve">        </w:t>
      </w:r>
      <w:r>
        <w:rPr>
          <w:sz w:val="28"/>
          <w:szCs w:val="28"/>
        </w:rPr>
        <w:t>с использованием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информационно-коммуникационных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технологий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принимается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организатором муниципального этапа олимпиады по согласованию с органом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исполнительной власти субъекта Российской Федерации, осуществляющим государственное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управление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сфере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образования.</w:t>
      </w:r>
    </w:p>
    <w:p w:rsidR="00CE02E6" w:rsidRDefault="00CE02E6">
      <w:pPr>
        <w:pStyle w:val="a0"/>
        <w:ind w:firstLine="709"/>
        <w:jc w:val="both"/>
        <w:rPr>
          <w:sz w:val="28"/>
          <w:szCs w:val="28"/>
        </w:rPr>
      </w:pPr>
    </w:p>
    <w:p w:rsidR="00CE02E6" w:rsidRDefault="00170871">
      <w:pPr>
        <w:pStyle w:val="3"/>
        <w:numPr>
          <w:ilvl w:val="1"/>
          <w:numId w:val="2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этапа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олимпиады</w:t>
      </w:r>
    </w:p>
    <w:p w:rsidR="00CE02E6" w:rsidRDefault="00170871">
      <w:pPr>
        <w:pStyle w:val="17"/>
        <w:numPr>
          <w:ilvl w:val="2"/>
          <w:numId w:val="2"/>
        </w:numPr>
        <w:tabs>
          <w:tab w:val="left" w:pos="1527"/>
        </w:tabs>
        <w:ind w:left="0" w:firstLine="709"/>
        <w:rPr>
          <w:sz w:val="28"/>
          <w:szCs w:val="28"/>
        </w:rPr>
      </w:pPr>
      <w:r>
        <w:rPr>
          <w:b/>
          <w:sz w:val="28"/>
          <w:szCs w:val="28"/>
        </w:rPr>
        <w:t>Муниципальный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этап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всероссийской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олимпиады</w:t>
      </w:r>
      <w:r>
        <w:rPr>
          <w:b/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школьников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русскому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языку проходит в </w:t>
      </w:r>
      <w:r>
        <w:rPr>
          <w:b/>
          <w:sz w:val="28"/>
          <w:szCs w:val="28"/>
        </w:rPr>
        <w:t xml:space="preserve">один </w:t>
      </w:r>
      <w:r>
        <w:rPr>
          <w:sz w:val="28"/>
          <w:szCs w:val="28"/>
        </w:rPr>
        <w:t xml:space="preserve">письменный </w:t>
      </w:r>
      <w:r>
        <w:rPr>
          <w:b/>
          <w:sz w:val="28"/>
          <w:szCs w:val="28"/>
        </w:rPr>
        <w:t xml:space="preserve">соревновательный тур </w:t>
      </w:r>
      <w:r>
        <w:rPr>
          <w:sz w:val="28"/>
          <w:szCs w:val="28"/>
        </w:rPr>
        <w:t>в виде ответов на конкретно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поставленные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вопросы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определённых лингвистических задач, отдельно для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определённых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возрастных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групп.</w:t>
      </w:r>
    </w:p>
    <w:p w:rsidR="00CE02E6" w:rsidRDefault="00170871">
      <w:pPr>
        <w:pStyle w:val="17"/>
        <w:numPr>
          <w:ilvl w:val="3"/>
          <w:numId w:val="2"/>
        </w:numPr>
        <w:tabs>
          <w:tab w:val="left" w:pos="170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Длительность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соревновательного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тура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составляет:</w:t>
      </w:r>
    </w:p>
    <w:p w:rsidR="00CE02E6" w:rsidRDefault="00170871">
      <w:pPr>
        <w:pStyle w:val="17"/>
        <w:numPr>
          <w:ilvl w:val="0"/>
          <w:numId w:val="3"/>
        </w:numPr>
        <w:tabs>
          <w:tab w:val="left" w:pos="128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класс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астрономических часа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(120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минут);</w:t>
      </w:r>
    </w:p>
    <w:p w:rsidR="00CE02E6" w:rsidRDefault="00170871">
      <w:pPr>
        <w:pStyle w:val="17"/>
        <w:numPr>
          <w:ilvl w:val="0"/>
          <w:numId w:val="3"/>
        </w:numPr>
        <w:tabs>
          <w:tab w:val="left" w:pos="128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класс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астрономических часа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(120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минут);</w:t>
      </w:r>
    </w:p>
    <w:p w:rsidR="00CE02E6" w:rsidRDefault="00170871">
      <w:pPr>
        <w:pStyle w:val="17"/>
        <w:numPr>
          <w:ilvl w:val="0"/>
          <w:numId w:val="3"/>
        </w:numPr>
        <w:tabs>
          <w:tab w:val="left" w:pos="128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класс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астрономических часа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(180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минут);</w:t>
      </w:r>
    </w:p>
    <w:p w:rsidR="00CE02E6" w:rsidRDefault="00170871">
      <w:pPr>
        <w:pStyle w:val="17"/>
        <w:numPr>
          <w:ilvl w:val="0"/>
          <w:numId w:val="3"/>
        </w:numPr>
        <w:tabs>
          <w:tab w:val="left" w:pos="140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класс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астрономических часа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(180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минут);</w:t>
      </w:r>
    </w:p>
    <w:p w:rsidR="00CE02E6" w:rsidRDefault="00170871">
      <w:pPr>
        <w:pStyle w:val="17"/>
        <w:numPr>
          <w:ilvl w:val="0"/>
          <w:numId w:val="3"/>
        </w:numPr>
        <w:tabs>
          <w:tab w:val="left" w:pos="140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класс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астрономических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часа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(180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минут).</w:t>
      </w:r>
    </w:p>
    <w:p w:rsidR="0058148D" w:rsidRDefault="00170871">
      <w:pPr>
        <w:pStyle w:val="17"/>
        <w:numPr>
          <w:ilvl w:val="3"/>
          <w:numId w:val="2"/>
        </w:numPr>
        <w:tabs>
          <w:tab w:val="left" w:pos="1707"/>
        </w:tabs>
        <w:ind w:left="0" w:firstLine="709"/>
        <w:rPr>
          <w:sz w:val="28"/>
          <w:szCs w:val="28"/>
        </w:rPr>
      </w:pPr>
      <w:bookmarkStart w:id="1" w:name="_GoBack"/>
      <w:r>
        <w:rPr>
          <w:sz w:val="28"/>
          <w:szCs w:val="28"/>
        </w:rPr>
        <w:t>Участники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делятся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возрастные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группы</w:t>
      </w:r>
      <w:r w:rsidR="0058148D">
        <w:rPr>
          <w:sz w:val="28"/>
          <w:szCs w:val="28"/>
        </w:rPr>
        <w:t>:</w:t>
      </w:r>
    </w:p>
    <w:p w:rsidR="0058148D" w:rsidRDefault="0058148D" w:rsidP="0058148D">
      <w:pPr>
        <w:pStyle w:val="17"/>
        <w:tabs>
          <w:tab w:val="left" w:pos="1707"/>
        </w:tabs>
        <w:ind w:left="709" w:firstLine="0"/>
        <w:rPr>
          <w:spacing w:val="-1"/>
          <w:sz w:val="28"/>
          <w:szCs w:val="28"/>
        </w:rPr>
      </w:pPr>
      <w:r>
        <w:rPr>
          <w:spacing w:val="1"/>
          <w:sz w:val="28"/>
          <w:szCs w:val="28"/>
        </w:rPr>
        <w:t xml:space="preserve">первая возрастная группа </w:t>
      </w:r>
      <w:r w:rsidR="00170871">
        <w:rPr>
          <w:sz w:val="28"/>
          <w:szCs w:val="28"/>
        </w:rPr>
        <w:t>–</w:t>
      </w:r>
      <w:r w:rsidR="00170871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обучающиеся </w:t>
      </w:r>
      <w:r w:rsidR="00170871">
        <w:rPr>
          <w:sz w:val="28"/>
          <w:szCs w:val="28"/>
        </w:rPr>
        <w:t>7–8</w:t>
      </w:r>
      <w:r w:rsidR="00170871">
        <w:rPr>
          <w:spacing w:val="-2"/>
          <w:sz w:val="28"/>
          <w:szCs w:val="28"/>
        </w:rPr>
        <w:t xml:space="preserve"> </w:t>
      </w:r>
      <w:r w:rsidR="00170871">
        <w:rPr>
          <w:sz w:val="28"/>
          <w:szCs w:val="28"/>
        </w:rPr>
        <w:t>класс</w:t>
      </w:r>
      <w:r>
        <w:rPr>
          <w:sz w:val="28"/>
          <w:szCs w:val="28"/>
        </w:rPr>
        <w:t>ов</w:t>
      </w:r>
      <w:r w:rsidR="00170871">
        <w:rPr>
          <w:sz w:val="28"/>
          <w:szCs w:val="28"/>
        </w:rPr>
        <w:t>,</w:t>
      </w:r>
      <w:r w:rsidR="00170871">
        <w:rPr>
          <w:spacing w:val="-1"/>
          <w:sz w:val="28"/>
          <w:szCs w:val="28"/>
        </w:rPr>
        <w:t xml:space="preserve"> </w:t>
      </w:r>
    </w:p>
    <w:p w:rsidR="00CE02E6" w:rsidRDefault="0058148D" w:rsidP="0058148D">
      <w:pPr>
        <w:pStyle w:val="17"/>
        <w:tabs>
          <w:tab w:val="left" w:pos="1707"/>
        </w:tabs>
        <w:ind w:left="709" w:firstLine="0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вторая возрастная группа - обучающиеся </w:t>
      </w:r>
      <w:r w:rsidR="00170871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170871">
        <w:rPr>
          <w:sz w:val="28"/>
          <w:szCs w:val="28"/>
        </w:rPr>
        <w:t>класс</w:t>
      </w:r>
      <w:r>
        <w:rPr>
          <w:sz w:val="28"/>
          <w:szCs w:val="28"/>
        </w:rPr>
        <w:t>а,</w:t>
      </w:r>
    </w:p>
    <w:p w:rsidR="0058148D" w:rsidRDefault="0058148D" w:rsidP="0058148D">
      <w:pPr>
        <w:pStyle w:val="17"/>
        <w:tabs>
          <w:tab w:val="left" w:pos="1707"/>
        </w:tabs>
        <w:ind w:left="709" w:firstLine="0"/>
        <w:rPr>
          <w:sz w:val="28"/>
          <w:szCs w:val="28"/>
        </w:rPr>
      </w:pPr>
      <w:r>
        <w:rPr>
          <w:sz w:val="28"/>
          <w:szCs w:val="28"/>
        </w:rPr>
        <w:t>третья возрастная группа – обучающиеся 10-11 классов</w:t>
      </w:r>
      <w:bookmarkEnd w:id="1"/>
    </w:p>
    <w:p w:rsidR="0058148D" w:rsidRDefault="0058148D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то же время целесообразно для участников 10 и 11 классов разрабатывать отдельные комплекты задания.</w:t>
      </w:r>
    </w:p>
    <w:p w:rsidR="00CE02E6" w:rsidRDefault="00170871">
      <w:pPr>
        <w:pStyle w:val="17"/>
        <w:numPr>
          <w:ilvl w:val="3"/>
          <w:numId w:val="2"/>
        </w:numPr>
        <w:tabs>
          <w:tab w:val="left" w:pos="170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Для проведения </w:t>
      </w:r>
      <w:r>
        <w:rPr>
          <w:b/>
          <w:sz w:val="28"/>
          <w:szCs w:val="28"/>
        </w:rPr>
        <w:t xml:space="preserve">соревновательного тура </w:t>
      </w:r>
      <w:r>
        <w:rPr>
          <w:sz w:val="28"/>
          <w:szCs w:val="28"/>
        </w:rPr>
        <w:t>необходимы аудитории, в которых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каждому участнику олимпиады должно быть предоставлено отдельное рабочее место. Все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рабочие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места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участников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должны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обеспечивать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равные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условия,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соответствовать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действующим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момент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санитарно-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эпидемиологическим правилам и нормам. При необходимости для участников с ОВЗ должно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быть выделено отдельное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помещение.</w:t>
      </w:r>
    </w:p>
    <w:p w:rsidR="00CE02E6" w:rsidRDefault="00170871">
      <w:pPr>
        <w:pStyle w:val="17"/>
        <w:numPr>
          <w:ilvl w:val="3"/>
          <w:numId w:val="2"/>
        </w:numPr>
        <w:tabs>
          <w:tab w:val="left" w:pos="170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Расчет</w:t>
      </w:r>
      <w:r>
        <w:rPr>
          <w:spacing w:val="47"/>
          <w:sz w:val="28"/>
          <w:szCs w:val="28"/>
        </w:rPr>
        <w:t xml:space="preserve"> </w:t>
      </w:r>
      <w:r>
        <w:rPr>
          <w:sz w:val="28"/>
          <w:szCs w:val="28"/>
        </w:rPr>
        <w:t>числа</w:t>
      </w:r>
      <w:r>
        <w:rPr>
          <w:spacing w:val="48"/>
          <w:sz w:val="28"/>
          <w:szCs w:val="28"/>
        </w:rPr>
        <w:t xml:space="preserve"> </w:t>
      </w:r>
      <w:r>
        <w:rPr>
          <w:sz w:val="28"/>
          <w:szCs w:val="28"/>
        </w:rPr>
        <w:t>аудиторий</w:t>
      </w:r>
      <w:r>
        <w:rPr>
          <w:spacing w:val="47"/>
          <w:sz w:val="28"/>
          <w:szCs w:val="28"/>
        </w:rPr>
        <w:t xml:space="preserve"> </w:t>
      </w:r>
      <w:r>
        <w:rPr>
          <w:sz w:val="28"/>
          <w:szCs w:val="28"/>
        </w:rPr>
        <w:t>определяется</w:t>
      </w:r>
      <w:r>
        <w:rPr>
          <w:spacing w:val="46"/>
          <w:sz w:val="28"/>
          <w:szCs w:val="28"/>
        </w:rPr>
        <w:t xml:space="preserve"> </w:t>
      </w:r>
      <w:r>
        <w:rPr>
          <w:sz w:val="28"/>
          <w:szCs w:val="28"/>
        </w:rPr>
        <w:t>числом</w:t>
      </w:r>
      <w:r>
        <w:rPr>
          <w:spacing w:val="53"/>
          <w:sz w:val="28"/>
          <w:szCs w:val="28"/>
        </w:rPr>
        <w:t xml:space="preserve"> </w:t>
      </w:r>
      <w:r>
        <w:rPr>
          <w:sz w:val="28"/>
          <w:szCs w:val="28"/>
        </w:rPr>
        <w:t>участников</w:t>
      </w:r>
      <w:r>
        <w:rPr>
          <w:spacing w:val="4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48"/>
          <w:sz w:val="28"/>
          <w:szCs w:val="28"/>
        </w:rPr>
        <w:t xml:space="preserve"> </w:t>
      </w:r>
      <w:r>
        <w:rPr>
          <w:sz w:val="28"/>
          <w:szCs w:val="28"/>
        </w:rPr>
        <w:t>посадочных</w:t>
      </w:r>
      <w:r>
        <w:rPr>
          <w:spacing w:val="49"/>
          <w:sz w:val="28"/>
          <w:szCs w:val="28"/>
        </w:rPr>
        <w:t xml:space="preserve"> </w:t>
      </w:r>
      <w:r>
        <w:rPr>
          <w:sz w:val="28"/>
          <w:szCs w:val="28"/>
        </w:rPr>
        <w:t>мест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в аудиториях.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Проведению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соревновательного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тура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предшествует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краткий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инструктаж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участников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 правилах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участия 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олимпиаде.</w:t>
      </w:r>
    </w:p>
    <w:p w:rsidR="00CE02E6" w:rsidRDefault="00CE02E6">
      <w:pPr>
        <w:pStyle w:val="17"/>
        <w:tabs>
          <w:tab w:val="left" w:pos="1707"/>
        </w:tabs>
        <w:ind w:left="709" w:firstLine="0"/>
        <w:rPr>
          <w:sz w:val="28"/>
          <w:szCs w:val="28"/>
        </w:rPr>
      </w:pPr>
    </w:p>
    <w:p w:rsidR="00CE02E6" w:rsidRDefault="00170871">
      <w:pPr>
        <w:pStyle w:val="3"/>
        <w:numPr>
          <w:ilvl w:val="1"/>
          <w:numId w:val="2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2" w:name="_bookmark261"/>
      <w:bookmarkEnd w:id="2"/>
      <w:r>
        <w:rPr>
          <w:sz w:val="28"/>
          <w:szCs w:val="28"/>
        </w:rPr>
        <w:t>Общие рекомендации по разработке требований к проведению муниципального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этапа олимпиады</w:t>
      </w:r>
    </w:p>
    <w:p w:rsidR="00CE02E6" w:rsidRDefault="00170871">
      <w:pPr>
        <w:pStyle w:val="17"/>
        <w:numPr>
          <w:ilvl w:val="2"/>
          <w:numId w:val="2"/>
        </w:numPr>
        <w:tabs>
          <w:tab w:val="left" w:pos="152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Требования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проведению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этапа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разрабатываются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соответственно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региональными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предметно-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методическими комиссиями с учетом методических рекомендаций центральной предметно-методической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комиссии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утверждаются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организаторами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соответствующих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этапов</w:t>
      </w:r>
      <w:r w:rsidR="009314EB">
        <w:rPr>
          <w:spacing w:val="-57"/>
          <w:sz w:val="28"/>
          <w:szCs w:val="28"/>
        </w:rPr>
        <w:t xml:space="preserve">    о</w:t>
      </w:r>
      <w:r>
        <w:rPr>
          <w:sz w:val="28"/>
          <w:szCs w:val="28"/>
        </w:rPr>
        <w:t>лимпиады.</w:t>
      </w:r>
    </w:p>
    <w:p w:rsidR="00CE02E6" w:rsidRDefault="00170871">
      <w:pPr>
        <w:pStyle w:val="17"/>
        <w:numPr>
          <w:ilvl w:val="2"/>
          <w:numId w:val="2"/>
        </w:numPr>
        <w:tabs>
          <w:tab w:val="left" w:pos="152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В требования, помимо общей информации, характеризующей соответствующий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этап олимпиады (дата проведения, порядок регистрации участников, время начала этапа,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кодирования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декодирования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работ,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порядок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проверки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оценивания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работ,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процедуры анализа заданий олимпиады и их решений, процедуры показа проверенных работ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участников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олимпиады,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апелляций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подведения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итогов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соответствующего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этапа,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единой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всех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предметов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этапа)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рекомендуется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включить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следующую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информацию,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касающуюся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соответствующего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этапа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олимпиады:</w:t>
      </w:r>
    </w:p>
    <w:p w:rsidR="00CE02E6" w:rsidRDefault="00170871">
      <w:pPr>
        <w:pStyle w:val="17"/>
        <w:numPr>
          <w:ilvl w:val="0"/>
          <w:numId w:val="4"/>
        </w:numPr>
        <w:tabs>
          <w:tab w:val="left" w:pos="1282"/>
        </w:tabs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материально-техническое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обеспечение;</w:t>
      </w:r>
    </w:p>
    <w:p w:rsidR="00CE02E6" w:rsidRDefault="00170871">
      <w:pPr>
        <w:pStyle w:val="17"/>
        <w:numPr>
          <w:ilvl w:val="0"/>
          <w:numId w:val="4"/>
        </w:numPr>
        <w:tabs>
          <w:tab w:val="left" w:pos="128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перечень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справочных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материалов,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средств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связи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электронно-вычислительной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техники,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разрешенных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использованию во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время проведения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олимпиады.</w:t>
      </w:r>
    </w:p>
    <w:p w:rsidR="00CE02E6" w:rsidRDefault="00CE02E6">
      <w:pPr>
        <w:pStyle w:val="a0"/>
        <w:ind w:firstLine="709"/>
        <w:rPr>
          <w:sz w:val="28"/>
          <w:szCs w:val="28"/>
        </w:rPr>
      </w:pPr>
    </w:p>
    <w:p w:rsidR="009314EB" w:rsidRDefault="009314EB">
      <w:pPr>
        <w:pStyle w:val="a0"/>
        <w:ind w:firstLine="709"/>
        <w:rPr>
          <w:sz w:val="28"/>
          <w:szCs w:val="28"/>
        </w:rPr>
      </w:pPr>
    </w:p>
    <w:p w:rsidR="00CE02E6" w:rsidRDefault="00170871">
      <w:pPr>
        <w:pStyle w:val="3"/>
        <w:numPr>
          <w:ilvl w:val="1"/>
          <w:numId w:val="2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3" w:name="_bookmark262"/>
      <w:bookmarkEnd w:id="3"/>
      <w:r>
        <w:rPr>
          <w:sz w:val="28"/>
          <w:szCs w:val="28"/>
        </w:rPr>
        <w:lastRenderedPageBreak/>
        <w:t>Необходимое материально-техническое обеспечение для выполнения заданий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этапа олимпиады</w:t>
      </w:r>
    </w:p>
    <w:p w:rsidR="00CE02E6" w:rsidRDefault="00170871">
      <w:pPr>
        <w:pStyle w:val="17"/>
        <w:numPr>
          <w:ilvl w:val="2"/>
          <w:numId w:val="2"/>
        </w:numPr>
        <w:tabs>
          <w:tab w:val="left" w:pos="152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всех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мероприятий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необходима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соответствующая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материальная база, которая включает в себя элементы для проведения соревновательного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тура. </w:t>
      </w:r>
      <w:r>
        <w:rPr>
          <w:i/>
          <w:sz w:val="28"/>
          <w:szCs w:val="28"/>
        </w:rPr>
        <w:t xml:space="preserve">Участникам олимпиады запрещается использовать при выполнении заданий </w:t>
      </w:r>
      <w:r>
        <w:rPr>
          <w:b/>
          <w:i/>
          <w:sz w:val="28"/>
          <w:szCs w:val="28"/>
        </w:rPr>
        <w:t>любые</w:t>
      </w:r>
      <w:r>
        <w:rPr>
          <w:b/>
          <w:i/>
          <w:spacing w:val="1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справочные материалы, словари</w:t>
      </w:r>
      <w:r>
        <w:rPr>
          <w:i/>
          <w:sz w:val="28"/>
          <w:szCs w:val="28"/>
        </w:rPr>
        <w:t>, а также электронные средства связи и иное техническое</w:t>
      </w:r>
      <w:r>
        <w:rPr>
          <w:i/>
          <w:spacing w:val="-57"/>
          <w:sz w:val="28"/>
          <w:szCs w:val="28"/>
        </w:rPr>
        <w:t xml:space="preserve"> </w:t>
      </w:r>
      <w:r>
        <w:rPr>
          <w:i/>
          <w:sz w:val="28"/>
          <w:szCs w:val="28"/>
        </w:rPr>
        <w:t>оборудование. В аудитории недопустимо наличие наглядных схем, иллюстрирующих правила</w:t>
      </w:r>
      <w:r>
        <w:rPr>
          <w:i/>
          <w:spacing w:val="-57"/>
          <w:sz w:val="28"/>
          <w:szCs w:val="28"/>
        </w:rPr>
        <w:t xml:space="preserve"> </w:t>
      </w:r>
      <w:r>
        <w:rPr>
          <w:i/>
          <w:sz w:val="28"/>
          <w:szCs w:val="28"/>
        </w:rPr>
        <w:t>русского</w:t>
      </w:r>
      <w:r>
        <w:rPr>
          <w:i/>
          <w:spacing w:val="-1"/>
          <w:sz w:val="28"/>
          <w:szCs w:val="28"/>
        </w:rPr>
        <w:t xml:space="preserve"> </w:t>
      </w:r>
      <w:r>
        <w:rPr>
          <w:i/>
          <w:sz w:val="28"/>
          <w:szCs w:val="28"/>
        </w:rPr>
        <w:t>языка.</w:t>
      </w:r>
    </w:p>
    <w:p w:rsidR="00CE02E6" w:rsidRDefault="00170871">
      <w:pPr>
        <w:pStyle w:val="17"/>
        <w:numPr>
          <w:ilvl w:val="2"/>
          <w:numId w:val="2"/>
        </w:numPr>
        <w:tabs>
          <w:tab w:val="left" w:pos="152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Для проведения соревновательного тура муниципального этапа требуется здание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школьного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типа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классами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15-20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столов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(рассадка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одному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человеку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столом).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Каждому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участнику должны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бланки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ответов,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желательно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обеспечить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участников ручками с чернилами одного,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установленного организатором цвета.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каждой аудитории следует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предусмотреть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настенные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часы.</w:t>
      </w:r>
    </w:p>
    <w:p w:rsidR="00CE02E6" w:rsidRDefault="00170871">
      <w:pPr>
        <w:pStyle w:val="17"/>
        <w:numPr>
          <w:ilvl w:val="2"/>
          <w:numId w:val="2"/>
        </w:numPr>
        <w:tabs>
          <w:tab w:val="left" w:pos="152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рейтинга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участников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желательно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использовать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компьютер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(ноутбук)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программой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MS</w:t>
      </w:r>
      <w:r>
        <w:rPr>
          <w:spacing w:val="1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Excel</w:t>
      </w:r>
      <w:proofErr w:type="spellEnd"/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её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аналогом.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тиражирования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материалов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необходим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ксерокс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/ принтер.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проведении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этапа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требуется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осуществлять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сканирование работ участников, вследствие чего оргкомитет обеспечивается необходимым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оборудованием.</w:t>
      </w:r>
    </w:p>
    <w:p w:rsidR="00CE02E6" w:rsidRDefault="00170871">
      <w:pPr>
        <w:pStyle w:val="17"/>
        <w:numPr>
          <w:ilvl w:val="2"/>
          <w:numId w:val="2"/>
        </w:numPr>
        <w:tabs>
          <w:tab w:val="left" w:pos="152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Для участников с ОВЗ может использоваться специальное оборудование с учётом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конкретных потребностей каждого участника, о чём оргкомитет должен быть официально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(письменно)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заблаговременно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уведомлен.</w:t>
      </w:r>
    </w:p>
    <w:p w:rsidR="009314EB" w:rsidRDefault="009314EB" w:rsidP="009314EB">
      <w:pPr>
        <w:pStyle w:val="17"/>
        <w:tabs>
          <w:tab w:val="left" w:pos="1527"/>
        </w:tabs>
        <w:ind w:left="709" w:firstLine="0"/>
        <w:rPr>
          <w:sz w:val="28"/>
          <w:szCs w:val="28"/>
        </w:rPr>
      </w:pPr>
    </w:p>
    <w:p w:rsidR="00CE02E6" w:rsidRDefault="00170871">
      <w:pPr>
        <w:pStyle w:val="3"/>
        <w:numPr>
          <w:ilvl w:val="1"/>
          <w:numId w:val="2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Принципы</w:t>
      </w:r>
      <w:r>
        <w:rPr>
          <w:spacing w:val="62"/>
          <w:sz w:val="28"/>
          <w:szCs w:val="28"/>
        </w:rPr>
        <w:t xml:space="preserve"> </w:t>
      </w:r>
      <w:r>
        <w:rPr>
          <w:sz w:val="28"/>
          <w:szCs w:val="28"/>
        </w:rPr>
        <w:t>формирования комплектов</w:t>
      </w:r>
      <w:r>
        <w:rPr>
          <w:spacing w:val="119"/>
          <w:sz w:val="28"/>
          <w:szCs w:val="28"/>
        </w:rPr>
        <w:t xml:space="preserve"> </w:t>
      </w:r>
      <w:r>
        <w:rPr>
          <w:sz w:val="28"/>
          <w:szCs w:val="28"/>
        </w:rPr>
        <w:t>заданий и методические подходы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составлению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заданий муниципального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этапа олимпиады</w:t>
      </w:r>
    </w:p>
    <w:p w:rsidR="00CE02E6" w:rsidRDefault="00170871">
      <w:pPr>
        <w:pStyle w:val="17"/>
        <w:tabs>
          <w:tab w:val="left" w:pos="1527"/>
          <w:tab w:val="left" w:pos="3390"/>
          <w:tab w:val="left" w:pos="5253"/>
          <w:tab w:val="left" w:pos="5814"/>
          <w:tab w:val="left" w:pos="7337"/>
          <w:tab w:val="left" w:pos="9158"/>
        </w:tabs>
        <w:ind w:left="0"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по подготовке олимпиадных </w:t>
      </w:r>
      <w:r>
        <w:rPr>
          <w:b/>
          <w:spacing w:val="-1"/>
          <w:sz w:val="28"/>
          <w:szCs w:val="28"/>
        </w:rPr>
        <w:t>заданий</w:t>
      </w:r>
      <w:r>
        <w:rPr>
          <w:b/>
          <w:spacing w:val="-57"/>
          <w:sz w:val="28"/>
          <w:szCs w:val="28"/>
        </w:rPr>
        <w:t xml:space="preserve"> </w:t>
      </w:r>
      <w:r>
        <w:rPr>
          <w:b/>
          <w:sz w:val="28"/>
          <w:szCs w:val="28"/>
        </w:rPr>
        <w:t>соревновательного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тура.</w:t>
      </w:r>
    </w:p>
    <w:p w:rsidR="00CE02E6" w:rsidRDefault="00170871">
      <w:pPr>
        <w:pStyle w:val="4"/>
        <w:numPr>
          <w:ilvl w:val="2"/>
          <w:numId w:val="2"/>
        </w:numPr>
        <w:tabs>
          <w:tab w:val="left" w:pos="170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требования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олимпиадным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заданиям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этапа.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олимпиадным</w:t>
      </w:r>
      <w:r>
        <w:rPr>
          <w:spacing w:val="41"/>
          <w:sz w:val="28"/>
          <w:szCs w:val="28"/>
        </w:rPr>
        <w:t xml:space="preserve"> </w:t>
      </w:r>
      <w:r>
        <w:rPr>
          <w:sz w:val="28"/>
          <w:szCs w:val="28"/>
        </w:rPr>
        <w:t>заданиям</w:t>
      </w:r>
      <w:r>
        <w:rPr>
          <w:spacing w:val="4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этапа,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предъявляются следующие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общие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требования:</w:t>
      </w:r>
    </w:p>
    <w:p w:rsidR="00CE02E6" w:rsidRDefault="00170871">
      <w:pPr>
        <w:pStyle w:val="17"/>
        <w:numPr>
          <w:ilvl w:val="0"/>
          <w:numId w:val="4"/>
        </w:numPr>
        <w:tabs>
          <w:tab w:val="left" w:pos="128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соответствие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уровня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сложности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заданий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заявленной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возрастной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группе;</w:t>
      </w:r>
    </w:p>
    <w:p w:rsidR="00CE02E6" w:rsidRDefault="00170871">
      <w:pPr>
        <w:pStyle w:val="17"/>
        <w:numPr>
          <w:ilvl w:val="0"/>
          <w:numId w:val="4"/>
        </w:numPr>
        <w:tabs>
          <w:tab w:val="left" w:pos="128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тематическое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разнообразие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заданий;</w:t>
      </w:r>
    </w:p>
    <w:p w:rsidR="00CE02E6" w:rsidRDefault="00170871">
      <w:pPr>
        <w:pStyle w:val="17"/>
        <w:numPr>
          <w:ilvl w:val="0"/>
          <w:numId w:val="4"/>
        </w:numPr>
        <w:tabs>
          <w:tab w:val="left" w:pos="128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корректность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формулировок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заданий;</w:t>
      </w:r>
    </w:p>
    <w:p w:rsidR="00CE02E6" w:rsidRDefault="00170871">
      <w:pPr>
        <w:pStyle w:val="17"/>
        <w:numPr>
          <w:ilvl w:val="0"/>
          <w:numId w:val="4"/>
        </w:numPr>
        <w:tabs>
          <w:tab w:val="left" w:pos="128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указание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максимального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балла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каждое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задание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тур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целом;</w:t>
      </w:r>
    </w:p>
    <w:p w:rsidR="00CE02E6" w:rsidRDefault="00170871">
      <w:pPr>
        <w:pStyle w:val="17"/>
        <w:numPr>
          <w:ilvl w:val="0"/>
          <w:numId w:val="4"/>
        </w:numPr>
        <w:tabs>
          <w:tab w:val="left" w:pos="128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соответствие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заданий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критериям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методике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оценивания;</w:t>
      </w:r>
    </w:p>
    <w:p w:rsidR="00CE02E6" w:rsidRDefault="00170871">
      <w:pPr>
        <w:pStyle w:val="17"/>
        <w:numPr>
          <w:ilvl w:val="0"/>
          <w:numId w:val="4"/>
        </w:numPr>
        <w:tabs>
          <w:tab w:val="left" w:pos="128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наличие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выявляющих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склонность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научной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деятельности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высокий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уровень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интеллектуального развития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участников;</w:t>
      </w:r>
    </w:p>
    <w:p w:rsidR="00CE02E6" w:rsidRDefault="00170871">
      <w:pPr>
        <w:pStyle w:val="17"/>
        <w:numPr>
          <w:ilvl w:val="0"/>
          <w:numId w:val="4"/>
        </w:numPr>
        <w:tabs>
          <w:tab w:val="left" w:pos="128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наличие заданий, выявляющих склонность к получению специальности,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поступления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которую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могут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потенциально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востребованы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результаты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олимпиады;</w:t>
      </w:r>
    </w:p>
    <w:p w:rsidR="00CE02E6" w:rsidRDefault="00170871">
      <w:pPr>
        <w:pStyle w:val="17"/>
        <w:numPr>
          <w:ilvl w:val="0"/>
          <w:numId w:val="4"/>
        </w:numPr>
        <w:tabs>
          <w:tab w:val="left" w:pos="128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недопустимо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наличие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противоречащих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правовым,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этическим,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эстетическим,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религиозным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нормам,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демонстрирующих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аморальные,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противоправные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модели поведения и т.п.;</w:t>
      </w:r>
    </w:p>
    <w:p w:rsidR="00CE02E6" w:rsidRDefault="00170871">
      <w:pPr>
        <w:pStyle w:val="17"/>
        <w:numPr>
          <w:ilvl w:val="0"/>
          <w:numId w:val="4"/>
        </w:numPr>
        <w:tabs>
          <w:tab w:val="left" w:pos="128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недопустимо наличие заданий, представленных в неизменном виде, дублирующих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прошлых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лет,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том числе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для другого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уровня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образования.</w:t>
      </w:r>
    </w:p>
    <w:p w:rsidR="00CE02E6" w:rsidRDefault="00170871">
      <w:pPr>
        <w:pStyle w:val="a0"/>
        <w:ind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Допускается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использование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известных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моделей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построения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типичных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формулировок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обязательной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замене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языкового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материала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и/или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использовании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известных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моделей на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ином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языковом уровне.</w:t>
      </w:r>
    </w:p>
    <w:p w:rsidR="00CE02E6" w:rsidRDefault="00170871">
      <w:pPr>
        <w:pStyle w:val="a0"/>
        <w:ind w:firstLine="709"/>
        <w:jc w:val="both"/>
        <w:rPr>
          <w:i/>
          <w:sz w:val="28"/>
          <w:szCs w:val="28"/>
        </w:rPr>
      </w:pPr>
      <w:r>
        <w:rPr>
          <w:spacing w:val="-2"/>
          <w:sz w:val="28"/>
          <w:szCs w:val="28"/>
        </w:rPr>
        <w:t>Также</w:t>
      </w:r>
      <w:r>
        <w:rPr>
          <w:spacing w:val="-1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задания</w:t>
      </w:r>
      <w:r>
        <w:rPr>
          <w:spacing w:val="-1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муниципального</w:t>
      </w:r>
      <w:r>
        <w:rPr>
          <w:spacing w:val="-1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этапа</w:t>
      </w:r>
      <w:r>
        <w:rPr>
          <w:spacing w:val="-1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должны</w:t>
      </w:r>
      <w:r>
        <w:rPr>
          <w:spacing w:val="-1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соответствовать</w:t>
      </w:r>
      <w:r>
        <w:rPr>
          <w:spacing w:val="-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следующим</w:t>
      </w:r>
      <w:r>
        <w:rPr>
          <w:spacing w:val="-1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критериям:</w:t>
      </w:r>
    </w:p>
    <w:p w:rsidR="00CE02E6" w:rsidRDefault="00170871">
      <w:pPr>
        <w:pStyle w:val="17"/>
        <w:numPr>
          <w:ilvl w:val="0"/>
          <w:numId w:val="4"/>
        </w:numPr>
        <w:tabs>
          <w:tab w:val="left" w:pos="1282"/>
        </w:tabs>
        <w:ind w:left="0"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доступность</w:t>
      </w:r>
      <w:r>
        <w:rPr>
          <w:sz w:val="28"/>
          <w:szCs w:val="28"/>
        </w:rPr>
        <w:t>: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формулировка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должна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понятна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учащемуся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данного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класса;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рамках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задачи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требуется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введение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новых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научных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терминов,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включённых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школьную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программу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данной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возрастной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группы,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необходимо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дать 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толкование;</w:t>
      </w:r>
    </w:p>
    <w:p w:rsidR="00CE02E6" w:rsidRDefault="00170871">
      <w:pPr>
        <w:pStyle w:val="17"/>
        <w:numPr>
          <w:ilvl w:val="0"/>
          <w:numId w:val="4"/>
        </w:numPr>
        <w:tabs>
          <w:tab w:val="left" w:pos="1282"/>
        </w:tabs>
        <w:ind w:left="0"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научность: </w:t>
      </w:r>
      <w:r>
        <w:rPr>
          <w:sz w:val="28"/>
          <w:szCs w:val="28"/>
        </w:rPr>
        <w:t>при отборе языкового материала и формулировании задания (вопроса)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следует опираться на факты, достоверно установленные наукой, а также в доступной форме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сообщать об открытиях 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перспективах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развития русистики;</w:t>
      </w:r>
    </w:p>
    <w:p w:rsidR="00CE02E6" w:rsidRDefault="00170871">
      <w:pPr>
        <w:pStyle w:val="17"/>
        <w:numPr>
          <w:ilvl w:val="0"/>
          <w:numId w:val="4"/>
        </w:numPr>
        <w:tabs>
          <w:tab w:val="left" w:pos="1282"/>
        </w:tabs>
        <w:ind w:left="0"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однозначность:</w:t>
      </w:r>
      <w:r>
        <w:rPr>
          <w:i/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правило,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должно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иметь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единственно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верный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ответ,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который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может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верифицирован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научной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справочной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литературы,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словарей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др.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задача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предполагает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поиск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нескольких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вариантов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ответа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или аргументацию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разных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точек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зрения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поставленный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вопрос,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необходимо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чётко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указать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это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формулировке задания и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учесть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критериях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оценивания;</w:t>
      </w:r>
    </w:p>
    <w:p w:rsidR="00CE02E6" w:rsidRDefault="00170871">
      <w:pPr>
        <w:pStyle w:val="17"/>
        <w:numPr>
          <w:ilvl w:val="0"/>
          <w:numId w:val="4"/>
        </w:numPr>
        <w:tabs>
          <w:tab w:val="left" w:pos="1282"/>
        </w:tabs>
        <w:ind w:left="0" w:firstLine="709"/>
        <w:rPr>
          <w:sz w:val="28"/>
          <w:szCs w:val="28"/>
        </w:rPr>
      </w:pPr>
      <w:r>
        <w:rPr>
          <w:i/>
          <w:sz w:val="28"/>
          <w:szCs w:val="28"/>
        </w:rPr>
        <w:t>соответствие</w:t>
      </w:r>
      <w:r>
        <w:rPr>
          <w:i/>
          <w:spacing w:val="59"/>
          <w:sz w:val="28"/>
          <w:szCs w:val="28"/>
        </w:rPr>
        <w:t xml:space="preserve"> </w:t>
      </w:r>
      <w:r>
        <w:rPr>
          <w:i/>
          <w:sz w:val="28"/>
          <w:szCs w:val="28"/>
        </w:rPr>
        <w:t>вопроса,</w:t>
      </w:r>
      <w:r>
        <w:rPr>
          <w:i/>
          <w:spacing w:val="116"/>
          <w:sz w:val="28"/>
          <w:szCs w:val="28"/>
        </w:rPr>
        <w:t xml:space="preserve"> </w:t>
      </w:r>
      <w:r>
        <w:rPr>
          <w:i/>
          <w:sz w:val="28"/>
          <w:szCs w:val="28"/>
        </w:rPr>
        <w:t>модели</w:t>
      </w:r>
      <w:r>
        <w:rPr>
          <w:i/>
          <w:spacing w:val="117"/>
          <w:sz w:val="28"/>
          <w:szCs w:val="28"/>
        </w:rPr>
        <w:t xml:space="preserve"> </w:t>
      </w:r>
      <w:r>
        <w:rPr>
          <w:i/>
          <w:sz w:val="28"/>
          <w:szCs w:val="28"/>
        </w:rPr>
        <w:t>ответа</w:t>
      </w:r>
      <w:r>
        <w:rPr>
          <w:i/>
          <w:spacing w:val="118"/>
          <w:sz w:val="28"/>
          <w:szCs w:val="28"/>
        </w:rPr>
        <w:t xml:space="preserve"> </w:t>
      </w:r>
      <w:r>
        <w:rPr>
          <w:i/>
          <w:sz w:val="28"/>
          <w:szCs w:val="28"/>
        </w:rPr>
        <w:t>и</w:t>
      </w:r>
      <w:r>
        <w:rPr>
          <w:i/>
          <w:spacing w:val="119"/>
          <w:sz w:val="28"/>
          <w:szCs w:val="28"/>
        </w:rPr>
        <w:t xml:space="preserve"> </w:t>
      </w:r>
      <w:r>
        <w:rPr>
          <w:i/>
          <w:sz w:val="28"/>
          <w:szCs w:val="28"/>
        </w:rPr>
        <w:t>критериев</w:t>
      </w:r>
      <w:r>
        <w:rPr>
          <w:i/>
          <w:spacing w:val="115"/>
          <w:sz w:val="28"/>
          <w:szCs w:val="28"/>
        </w:rPr>
        <w:t xml:space="preserve"> </w:t>
      </w:r>
      <w:r>
        <w:rPr>
          <w:i/>
          <w:sz w:val="28"/>
          <w:szCs w:val="28"/>
        </w:rPr>
        <w:t>оценивания</w:t>
      </w:r>
      <w:r>
        <w:rPr>
          <w:i/>
          <w:spacing w:val="116"/>
          <w:sz w:val="28"/>
          <w:szCs w:val="28"/>
        </w:rPr>
        <w:t xml:space="preserve"> </w:t>
      </w:r>
      <w:r>
        <w:rPr>
          <w:i/>
          <w:sz w:val="28"/>
          <w:szCs w:val="28"/>
        </w:rPr>
        <w:t>друг</w:t>
      </w:r>
      <w:r>
        <w:rPr>
          <w:i/>
          <w:spacing w:val="116"/>
          <w:sz w:val="28"/>
          <w:szCs w:val="28"/>
        </w:rPr>
        <w:t xml:space="preserve"> </w:t>
      </w:r>
      <w:r>
        <w:rPr>
          <w:i/>
          <w:sz w:val="28"/>
          <w:szCs w:val="28"/>
        </w:rPr>
        <w:t>другу</w:t>
      </w:r>
      <w:r>
        <w:rPr>
          <w:sz w:val="28"/>
          <w:szCs w:val="28"/>
        </w:rPr>
        <w:t>: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в критериях оценивания должны быть предусмотрены баллы за все поставленные в задании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вопросы.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рекомендуются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общие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формулировки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вроде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«Приведите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примеры…»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</w:p>
    <w:p w:rsidR="00CE02E6" w:rsidRDefault="001708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«Составьте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предложения…»,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поскольку</w:t>
      </w:r>
      <w:r>
        <w:rPr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за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каждую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содержательную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единицу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ответа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необходимо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предусматривать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баллы</w:t>
      </w:r>
      <w:r>
        <w:rPr>
          <w:sz w:val="28"/>
          <w:szCs w:val="28"/>
        </w:rPr>
        <w:t>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Следует</w:t>
      </w:r>
      <w:r>
        <w:rPr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точно</w:t>
      </w:r>
      <w:r>
        <w:rPr>
          <w:b/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указывать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количество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требуемых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единиц, например, следующим образом: «Приведите два примера...», «Укажите как можно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больше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(но не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более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пяти) слов...»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и др.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отдельно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отметить,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вопросы,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поставленные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перед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участником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олимпиады,</w:t>
      </w:r>
      <w:r>
        <w:rPr>
          <w:spacing w:val="115"/>
          <w:sz w:val="28"/>
          <w:szCs w:val="28"/>
        </w:rPr>
        <w:t xml:space="preserve"> </w:t>
      </w:r>
      <w:r>
        <w:rPr>
          <w:sz w:val="28"/>
          <w:szCs w:val="28"/>
        </w:rPr>
        <w:t>должны активизировать его творческую деятельность, подводить его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к установлению ранее неизвестных ему лингвистических закономерностей; таким образом,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задания должны иметь </w:t>
      </w:r>
      <w:r>
        <w:rPr>
          <w:b/>
          <w:sz w:val="28"/>
          <w:szCs w:val="28"/>
        </w:rPr>
        <w:t>эвристический/проблемный характер</w:t>
      </w:r>
      <w:r>
        <w:rPr>
          <w:sz w:val="28"/>
          <w:szCs w:val="28"/>
        </w:rPr>
        <w:t>, моделируя в упрощённых,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искусственно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созданных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условиях элементы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научной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деятельности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лингвиста-русиста.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Участникам могут быть предложены эвристические задачи, тексты с проблемными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вопросами, кейсы, включающие в себя некоторую познавательную трудность.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выполнения подобных заданий должно быть </w:t>
      </w:r>
      <w:r>
        <w:rPr>
          <w:sz w:val="28"/>
          <w:szCs w:val="28"/>
        </w:rPr>
        <w:lastRenderedPageBreak/>
        <w:t>недостаточно работы по знакомой схеме;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ход решения предполагает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умения анализировать, логически мыслить, строить гипотезы,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комбинировать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ранее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известные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способы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решения новым, оригинальным способом.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этом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такие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задания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должны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оставаться интересными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 посильными.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рекомендуется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включать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комплекты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этапа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задания,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дословно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дублирующие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типовые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упражнения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учебников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например</w:t>
      </w:r>
      <w:proofErr w:type="gramEnd"/>
      <w:r>
        <w:rPr>
          <w:sz w:val="28"/>
          <w:szCs w:val="28"/>
        </w:rPr>
        <w:t>: «Вставьте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пропущенные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буквы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знаки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препинания»),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без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дополнительных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вопросов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эвристического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характера.</w:t>
      </w:r>
    </w:p>
    <w:p w:rsidR="00CE02E6" w:rsidRDefault="00170871">
      <w:pPr>
        <w:pStyle w:val="a0"/>
        <w:ind w:firstLine="709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Цели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современного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школьного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обусловливают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необходимость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формирования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всесторонне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развитой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личности,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поэтому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составлении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рекомендуется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учитывать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связи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русского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языка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другими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изучаемыми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школе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дисциплинами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(1–2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комплекте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каждого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класса).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Вместе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следует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предлагать на олимпиаде по русскому языку вопросы, основанные исключительно на знании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фактов литературы, истории, – участники олимпиады должны быть в состоянии найти ответ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путём   логических умозаключений, основанных на материале школьной программы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русскому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языку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условии задания.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Следует </w:t>
      </w:r>
      <w:r>
        <w:rPr>
          <w:sz w:val="28"/>
          <w:szCs w:val="28"/>
        </w:rPr>
        <w:t>учитывать и региональную специфику. Задания (1–2 в комплекте для каждого</w:t>
      </w:r>
      <w:r>
        <w:rPr>
          <w:spacing w:val="-5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класса)</w:t>
      </w:r>
      <w:r>
        <w:rPr>
          <w:spacing w:val="-1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могут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быть</w:t>
      </w:r>
      <w:r>
        <w:rPr>
          <w:spacing w:val="-1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основаны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на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материале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областных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словарей,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произведениях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писателей,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чьи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имена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связаны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регионом,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соотноситься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направлениями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ведущих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научных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школ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 xml:space="preserve">крупных </w:t>
      </w:r>
      <w:r>
        <w:rPr>
          <w:spacing w:val="-1"/>
          <w:sz w:val="28"/>
          <w:szCs w:val="28"/>
        </w:rPr>
        <w:t>университетов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отделений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РАН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региона,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счёт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чего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решаются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задачи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только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обучения,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но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воспитания,</w:t>
      </w:r>
      <w:r>
        <w:rPr>
          <w:spacing w:val="-10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формирования</w:t>
      </w:r>
      <w:r>
        <w:rPr>
          <w:color w:val="333333"/>
          <w:spacing w:val="-7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устойчивого</w:t>
      </w:r>
      <w:r>
        <w:rPr>
          <w:color w:val="333333"/>
          <w:spacing w:val="-10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интереса</w:t>
      </w:r>
      <w:r>
        <w:rPr>
          <w:color w:val="333333"/>
          <w:spacing w:val="-12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к</w:t>
      </w:r>
      <w:r>
        <w:rPr>
          <w:color w:val="333333"/>
          <w:spacing w:val="-9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изучению</w:t>
      </w:r>
      <w:r>
        <w:rPr>
          <w:color w:val="333333"/>
          <w:spacing w:val="-1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своего</w:t>
      </w:r>
      <w:r>
        <w:rPr>
          <w:color w:val="333333"/>
          <w:spacing w:val="-8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родного</w:t>
      </w:r>
      <w:r>
        <w:rPr>
          <w:color w:val="333333"/>
          <w:spacing w:val="-10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края.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большей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степени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задачам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соответствуют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требующие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развёрнутого ответа, демонстрирующего культуру письменной речи, способность учащихся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последовательно и доказательно излагать свою точку зрения. Полный ответ на вопрос такого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предполагает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только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констатацию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свойств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языковой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единицы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(значение,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употребление),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комментарий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(словообразовательный,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стилистический,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этимологический,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историко-культурный,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грамматический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др.),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умение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соединить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элементы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ответа 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законченное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письменное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высказывание.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Безусловно,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должны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развивать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школьников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только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коммуникативные, но и </w:t>
      </w:r>
      <w:proofErr w:type="spellStart"/>
      <w:r>
        <w:rPr>
          <w:sz w:val="28"/>
          <w:szCs w:val="28"/>
        </w:rPr>
        <w:t>культуроведческие</w:t>
      </w:r>
      <w:proofErr w:type="spellEnd"/>
      <w:r>
        <w:rPr>
          <w:sz w:val="28"/>
          <w:szCs w:val="28"/>
        </w:rPr>
        <w:t xml:space="preserve"> и собственно лингвистические (языковедческие)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компетенции.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Участник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должен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осознавать,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язык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есть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форма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выражения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культуры,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иметь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национально-культурной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специфике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русского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языка;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помощью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расширять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свои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знания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взаимосвязи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развития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языка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истории народов, говорящих на русском языке, о языковом разнообразии России, углублять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знания о русском языке как знаковой системе и общественном явлении, его устройстве,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развитии</w:t>
      </w:r>
      <w:r>
        <w:rPr>
          <w:spacing w:val="100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02"/>
          <w:sz w:val="28"/>
          <w:szCs w:val="28"/>
        </w:rPr>
        <w:t xml:space="preserve"> </w:t>
      </w:r>
      <w:r>
        <w:rPr>
          <w:sz w:val="28"/>
          <w:szCs w:val="28"/>
        </w:rPr>
        <w:t>функционировании;</w:t>
      </w:r>
      <w:r>
        <w:rPr>
          <w:spacing w:val="101"/>
          <w:sz w:val="28"/>
          <w:szCs w:val="28"/>
        </w:rPr>
        <w:t xml:space="preserve"> </w:t>
      </w:r>
      <w:r>
        <w:rPr>
          <w:sz w:val="28"/>
          <w:szCs w:val="28"/>
        </w:rPr>
        <w:t>о лингвистике как науке и об учёных-русистах,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актуальных направлениях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лингвистики 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целом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русистики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частности.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разработке заданий необходимо заранее оценивать уровень </w:t>
      </w:r>
      <w:r>
        <w:rPr>
          <w:sz w:val="28"/>
          <w:szCs w:val="28"/>
        </w:rPr>
        <w:lastRenderedPageBreak/>
        <w:t>сложности всех задач,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которые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включаются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комплект.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Этот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критерий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объективным,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потому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невозможно высчитать уровень сложности по определённой формуле. Однако всё же следует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формировать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комплект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таким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образом,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чтобы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составе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обязательно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были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1–2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задания,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которыми,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скорее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всего,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справятся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менее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70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%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участников,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2–3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задания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расчётом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на 50%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ещё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наиболее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способных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учащихся.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Следовательно,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каждый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школьник в какой-то момент окажется в ситуации успеха, при этом дифференцирующий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характер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остальных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задач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позволит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выявить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наиболее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одарённых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участников.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Продуктивным представляется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механическое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увеличение количества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углубление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найденного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факта/явления/закономерности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добавления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дополнительных вопросов.</w:t>
      </w:r>
    </w:p>
    <w:p w:rsidR="00CE02E6" w:rsidRDefault="00170871">
      <w:pPr>
        <w:pStyle w:val="4"/>
        <w:numPr>
          <w:ilvl w:val="2"/>
          <w:numId w:val="2"/>
        </w:numPr>
        <w:tabs>
          <w:tab w:val="left" w:pos="170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Описание подходов к разработке заданий муниципального этапа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 различных возрастных групп.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разных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возрастных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групп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необходимо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учитывать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следующие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особенности:</w:t>
      </w:r>
    </w:p>
    <w:p w:rsidR="00CE02E6" w:rsidRDefault="00170871">
      <w:pPr>
        <w:pStyle w:val="17"/>
        <w:numPr>
          <w:ilvl w:val="0"/>
          <w:numId w:val="14"/>
        </w:numPr>
        <w:tabs>
          <w:tab w:val="left" w:pos="1366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7–8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классы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(или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отдельно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классы);</w:t>
      </w:r>
    </w:p>
    <w:p w:rsidR="00CE02E6" w:rsidRDefault="00170871">
      <w:pPr>
        <w:pStyle w:val="17"/>
        <w:numPr>
          <w:ilvl w:val="0"/>
          <w:numId w:val="14"/>
        </w:numPr>
        <w:tabs>
          <w:tab w:val="left" w:pos="1366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9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класс;</w:t>
      </w:r>
    </w:p>
    <w:p w:rsidR="00CE02E6" w:rsidRDefault="00170871">
      <w:pPr>
        <w:pStyle w:val="17"/>
        <w:numPr>
          <w:ilvl w:val="0"/>
          <w:numId w:val="14"/>
        </w:numPr>
        <w:tabs>
          <w:tab w:val="left" w:pos="1366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10–11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классы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(или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отдельно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классы).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заданий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темам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аналогично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распределению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школьного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этапа.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Стоит отметить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лишь</w:t>
      </w:r>
      <w:r>
        <w:rPr>
          <w:spacing w:val="98"/>
          <w:sz w:val="28"/>
          <w:szCs w:val="28"/>
        </w:rPr>
        <w:t xml:space="preserve"> </w:t>
      </w:r>
      <w:r>
        <w:rPr>
          <w:sz w:val="28"/>
          <w:szCs w:val="28"/>
        </w:rPr>
        <w:t>несколько</w:t>
      </w:r>
      <w:r>
        <w:rPr>
          <w:spacing w:val="98"/>
          <w:sz w:val="28"/>
          <w:szCs w:val="28"/>
        </w:rPr>
        <w:t xml:space="preserve"> </w:t>
      </w:r>
      <w:r>
        <w:rPr>
          <w:sz w:val="28"/>
          <w:szCs w:val="28"/>
        </w:rPr>
        <w:t>дополнительных</w:t>
      </w:r>
      <w:r>
        <w:rPr>
          <w:spacing w:val="95"/>
          <w:sz w:val="28"/>
          <w:szCs w:val="28"/>
        </w:rPr>
        <w:t xml:space="preserve"> </w:t>
      </w:r>
      <w:r>
        <w:rPr>
          <w:sz w:val="28"/>
          <w:szCs w:val="28"/>
        </w:rPr>
        <w:t>замечаний.</w:t>
      </w:r>
      <w:r>
        <w:rPr>
          <w:spacing w:val="98"/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>
        <w:rPr>
          <w:spacing w:val="99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95"/>
          <w:sz w:val="28"/>
          <w:szCs w:val="28"/>
        </w:rPr>
        <w:t xml:space="preserve"> </w:t>
      </w:r>
      <w:r>
        <w:rPr>
          <w:sz w:val="28"/>
          <w:szCs w:val="28"/>
        </w:rPr>
        <w:t>школьном</w:t>
      </w:r>
      <w:r>
        <w:rPr>
          <w:spacing w:val="97"/>
          <w:sz w:val="28"/>
          <w:szCs w:val="28"/>
        </w:rPr>
        <w:t xml:space="preserve"> </w:t>
      </w:r>
      <w:r>
        <w:rPr>
          <w:sz w:val="28"/>
          <w:szCs w:val="28"/>
        </w:rPr>
        <w:t>этапе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в формулировках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должна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использована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терминология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объёме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школьной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программы, то на муниципальном уровне допускается расширение объёма: учащимся может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предлагаться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научная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справка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(введение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 содержание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задания),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где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кратко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поясняются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новые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термины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явления,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которые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 находятся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поле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зрения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учащихся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процессе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обычного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школьного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обучения,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знакомство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которыми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необходимо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выполнения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задания.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уровне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может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увеличено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число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заданий,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выполнение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которых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предусматривает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определённую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последовательность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взаимосвязанных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действий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(логических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операций),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привлечение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языковой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догадки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знаний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разделов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лингвистики.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Комплексных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заданий 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комплекте может быть 3–5.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«сквозных»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(т.е.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включённых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комплект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нескольких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классов), несомненно, допустимо на обоих этапах, но при этом языковой материал должен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соответствовать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возрасту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участников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различаться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участников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ступеней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Так,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возможно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предлагать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участникам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более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младших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классов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меньшее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количество языкового материала для анализа или меньшее количество вопросов по одной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же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научной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проблеме,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участникам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более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старших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классов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 наоборот,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большее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количество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материала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 вопросов по проблеме.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Возможен разный подход к составлению комплектов заданий муниципального этапа: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отдельный комплект для 9 класса и единый комплект для 10–11 классов либо отдельные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комплекты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для каждого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класса – 9, 10, 11 и </w:t>
      </w:r>
      <w:r>
        <w:rPr>
          <w:sz w:val="28"/>
          <w:szCs w:val="28"/>
        </w:rPr>
        <w:lastRenderedPageBreak/>
        <w:t>др.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любом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подходе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созданию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комплектов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определение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победителей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призёров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следует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проводить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отдельно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каждой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параллели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9,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10,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классах.</w:t>
      </w:r>
    </w:p>
    <w:p w:rsidR="00CE02E6" w:rsidRDefault="00170871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4.3</w:t>
      </w:r>
      <w:r>
        <w:rPr>
          <w:spacing w:val="59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Типы</w:t>
      </w:r>
      <w:r>
        <w:rPr>
          <w:b/>
          <w:i/>
          <w:spacing w:val="-2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заданий.</w:t>
      </w:r>
    </w:p>
    <w:p w:rsidR="00CE02E6" w:rsidRDefault="00170871">
      <w:pPr>
        <w:ind w:firstLine="709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Как говорилось выше, </w:t>
      </w:r>
      <w:r>
        <w:rPr>
          <w:sz w:val="28"/>
          <w:szCs w:val="28"/>
        </w:rPr>
        <w:t>задания, которые целесообразно использовать на школьном и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муниципальном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этапах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олимпиады,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можно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условно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объединить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больших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блока:</w:t>
      </w:r>
      <w:r>
        <w:rPr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лингвистические</w:t>
      </w:r>
      <w:r>
        <w:rPr>
          <w:i/>
          <w:spacing w:val="-1"/>
          <w:sz w:val="28"/>
          <w:szCs w:val="28"/>
        </w:rPr>
        <w:t xml:space="preserve"> </w:t>
      </w:r>
      <w:r>
        <w:rPr>
          <w:i/>
          <w:sz w:val="28"/>
          <w:szCs w:val="28"/>
        </w:rPr>
        <w:t>тесты</w:t>
      </w:r>
      <w:r>
        <w:rPr>
          <w:i/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лингвистические задачи.</w:t>
      </w:r>
    </w:p>
    <w:p w:rsidR="00CE02E6" w:rsidRDefault="00170871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Лингвистические задачи </w:t>
      </w:r>
      <w:r>
        <w:rPr>
          <w:sz w:val="28"/>
          <w:szCs w:val="28"/>
        </w:rPr>
        <w:t xml:space="preserve">делятся на следующие группы: </w:t>
      </w:r>
      <w:r>
        <w:rPr>
          <w:i/>
          <w:sz w:val="28"/>
          <w:szCs w:val="28"/>
        </w:rPr>
        <w:t>от текста к языку, от языка</w:t>
      </w:r>
      <w:r>
        <w:rPr>
          <w:i/>
          <w:spacing w:val="-57"/>
          <w:sz w:val="28"/>
          <w:szCs w:val="28"/>
        </w:rPr>
        <w:t xml:space="preserve"> </w:t>
      </w:r>
      <w:r>
        <w:rPr>
          <w:i/>
          <w:sz w:val="28"/>
          <w:szCs w:val="28"/>
        </w:rPr>
        <w:t>к тексту, от языковых фактов к системе языка, от языка к науке о языке, описанию языка.</w:t>
      </w:r>
      <w:r>
        <w:rPr>
          <w:i/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этапе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целесообразно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использовать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лингвистические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задачи,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рекомендуется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использовать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тесты с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выбором ответов.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Примеры, описанные в разделе 5, дополним примерами заданиями муниципального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этапа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олимпиады.</w:t>
      </w:r>
    </w:p>
    <w:p w:rsidR="00CE02E6" w:rsidRDefault="00CE02E6">
      <w:pPr>
        <w:pStyle w:val="a0"/>
        <w:ind w:firstLine="709"/>
        <w:jc w:val="both"/>
        <w:rPr>
          <w:sz w:val="28"/>
          <w:szCs w:val="28"/>
        </w:rPr>
      </w:pPr>
    </w:p>
    <w:p w:rsidR="00CE02E6" w:rsidRDefault="00170871">
      <w:pPr>
        <w:pStyle w:val="a0"/>
        <w:ind w:firstLine="709"/>
        <w:jc w:val="center"/>
        <w:rPr>
          <w:b/>
          <w:spacing w:val="-2"/>
          <w:sz w:val="28"/>
          <w:szCs w:val="28"/>
        </w:rPr>
      </w:pPr>
      <w:r>
        <w:rPr>
          <w:sz w:val="28"/>
          <w:szCs w:val="28"/>
        </w:rPr>
        <w:t>ТИП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ЗАДАНИЙ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«ОТ ТЕКСТА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ЯЗЫКУ»</w:t>
      </w:r>
    </w:p>
    <w:p w:rsidR="00CE02E6" w:rsidRDefault="00170871">
      <w:pPr>
        <w:pStyle w:val="a0"/>
        <w:ind w:firstLine="709"/>
        <w:rPr>
          <w:sz w:val="28"/>
          <w:szCs w:val="28"/>
        </w:rPr>
      </w:pPr>
      <w:r>
        <w:rPr>
          <w:b/>
          <w:spacing w:val="-2"/>
          <w:sz w:val="28"/>
          <w:szCs w:val="28"/>
        </w:rPr>
        <w:t>А)</w:t>
      </w:r>
      <w:r>
        <w:rPr>
          <w:b/>
          <w:spacing w:val="-1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Прочитайте</w:t>
      </w:r>
      <w:r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фрагмент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сказки</w:t>
      </w:r>
      <w:r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П.</w:t>
      </w:r>
      <w:r>
        <w:rPr>
          <w:spacing w:val="-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П.</w:t>
      </w:r>
      <w:r>
        <w:rPr>
          <w:spacing w:val="-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Ершова</w:t>
      </w:r>
      <w:r>
        <w:rPr>
          <w:spacing w:val="-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«Конёк-Горбунок»</w:t>
      </w:r>
      <w:r>
        <w:rPr>
          <w:spacing w:val="-1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и</w:t>
      </w:r>
      <w:r>
        <w:rPr>
          <w:spacing w:val="-8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выполните</w:t>
      </w:r>
      <w:r>
        <w:rPr>
          <w:spacing w:val="-1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задания.</w:t>
      </w:r>
    </w:p>
    <w:p w:rsidR="00CE02E6" w:rsidRDefault="00170871">
      <w:pPr>
        <w:pStyle w:val="17"/>
        <w:numPr>
          <w:ilvl w:val="0"/>
          <w:numId w:val="13"/>
        </w:numPr>
        <w:tabs>
          <w:tab w:val="left" w:pos="134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Он ни жив ни мёртв лежит,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Сам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молитвы всё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творит.</w:t>
      </w:r>
    </w:p>
    <w:p w:rsidR="00CE02E6" w:rsidRDefault="00170871">
      <w:pPr>
        <w:pStyle w:val="a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Ждет </w:t>
      </w:r>
      <w:proofErr w:type="spellStart"/>
      <w:r>
        <w:rPr>
          <w:sz w:val="28"/>
          <w:szCs w:val="28"/>
        </w:rPr>
        <w:t>суседки</w:t>
      </w:r>
      <w:proofErr w:type="spellEnd"/>
      <w:r>
        <w:rPr>
          <w:sz w:val="28"/>
          <w:szCs w:val="28"/>
        </w:rPr>
        <w:t>... Чу! в сам-деле,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Двери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глухо</w:t>
      </w:r>
      <w:r>
        <w:rPr>
          <w:spacing w:val="-1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заскрыпели</w:t>
      </w:r>
      <w:proofErr w:type="spellEnd"/>
      <w:r>
        <w:rPr>
          <w:sz w:val="28"/>
          <w:szCs w:val="28"/>
        </w:rPr>
        <w:t>,</w:t>
      </w:r>
    </w:p>
    <w:p w:rsidR="00CE02E6" w:rsidRDefault="00170871">
      <w:pPr>
        <w:pStyle w:val="a0"/>
        <w:ind w:firstLine="709"/>
        <w:rPr>
          <w:sz w:val="28"/>
          <w:szCs w:val="28"/>
        </w:rPr>
      </w:pPr>
      <w:r>
        <w:rPr>
          <w:sz w:val="28"/>
          <w:szCs w:val="28"/>
        </w:rPr>
        <w:t>Что за диво? Смотрит снова</w:t>
      </w:r>
      <w:r>
        <w:rPr>
          <w:spacing w:val="-57"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Наш</w:t>
      </w:r>
      <w:proofErr w:type="gramEnd"/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глазей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домового...</w:t>
      </w:r>
    </w:p>
    <w:p w:rsidR="00CE02E6" w:rsidRDefault="00170871">
      <w:pPr>
        <w:pStyle w:val="17"/>
        <w:numPr>
          <w:ilvl w:val="0"/>
          <w:numId w:val="13"/>
        </w:numPr>
        <w:tabs>
          <w:tab w:val="left" w:pos="134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Шитый золотом шатёр</w:t>
      </w:r>
      <w:r>
        <w:rPr>
          <w:spacing w:val="1"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Да</w:t>
      </w:r>
      <w:proofErr w:type="gramEnd"/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обеденный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прибор –</w:t>
      </w:r>
    </w:p>
    <w:p w:rsidR="00CE02E6" w:rsidRDefault="0017087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Весь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заморского </w:t>
      </w:r>
      <w:r>
        <w:rPr>
          <w:b/>
          <w:i/>
          <w:sz w:val="28"/>
          <w:szCs w:val="28"/>
        </w:rPr>
        <w:t>варенья</w:t>
      </w:r>
      <w:r>
        <w:rPr>
          <w:b/>
          <w:i/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</w:p>
    <w:p w:rsidR="00CE02E6" w:rsidRDefault="00170871">
      <w:pPr>
        <w:ind w:firstLine="709"/>
        <w:rPr>
          <w:i/>
          <w:sz w:val="28"/>
          <w:szCs w:val="28"/>
        </w:rPr>
      </w:pP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сластей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proofErr w:type="spellStart"/>
      <w:r>
        <w:rPr>
          <w:b/>
          <w:i/>
          <w:sz w:val="28"/>
          <w:szCs w:val="28"/>
        </w:rPr>
        <w:t>прохлажденья</w:t>
      </w:r>
      <w:proofErr w:type="spellEnd"/>
      <w:r>
        <w:rPr>
          <w:sz w:val="28"/>
          <w:szCs w:val="28"/>
        </w:rPr>
        <w:t>...</w:t>
      </w:r>
    </w:p>
    <w:p w:rsidR="00CE02E6" w:rsidRDefault="00170871">
      <w:pPr>
        <w:ind w:firstLine="709"/>
        <w:rPr>
          <w:sz w:val="28"/>
          <w:szCs w:val="28"/>
        </w:rPr>
      </w:pPr>
      <w:r>
        <w:rPr>
          <w:i/>
          <w:sz w:val="28"/>
          <w:szCs w:val="28"/>
        </w:rPr>
        <w:t>Задания:</w:t>
      </w:r>
    </w:p>
    <w:p w:rsidR="00CE02E6" w:rsidRDefault="00170871">
      <w:pPr>
        <w:pStyle w:val="17"/>
        <w:numPr>
          <w:ilvl w:val="0"/>
          <w:numId w:val="12"/>
        </w:numPr>
        <w:tabs>
          <w:tab w:val="left" w:pos="134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Какой</w:t>
      </w:r>
      <w:r>
        <w:rPr>
          <w:spacing w:val="53"/>
          <w:sz w:val="28"/>
          <w:szCs w:val="28"/>
        </w:rPr>
        <w:t xml:space="preserve"> </w:t>
      </w:r>
      <w:r>
        <w:rPr>
          <w:sz w:val="28"/>
          <w:szCs w:val="28"/>
        </w:rPr>
        <w:t>частью</w:t>
      </w:r>
      <w:r>
        <w:rPr>
          <w:spacing w:val="53"/>
          <w:sz w:val="28"/>
          <w:szCs w:val="28"/>
        </w:rPr>
        <w:t xml:space="preserve"> </w:t>
      </w:r>
      <w:r>
        <w:rPr>
          <w:sz w:val="28"/>
          <w:szCs w:val="28"/>
        </w:rPr>
        <w:t>речи</w:t>
      </w:r>
      <w:r>
        <w:rPr>
          <w:spacing w:val="56"/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>
        <w:rPr>
          <w:spacing w:val="53"/>
          <w:sz w:val="28"/>
          <w:szCs w:val="28"/>
        </w:rPr>
        <w:t xml:space="preserve"> </w:t>
      </w:r>
      <w:r>
        <w:rPr>
          <w:sz w:val="28"/>
          <w:szCs w:val="28"/>
        </w:rPr>
        <w:t>слово</w:t>
      </w:r>
      <w:r>
        <w:rPr>
          <w:spacing w:val="56"/>
          <w:sz w:val="28"/>
          <w:szCs w:val="28"/>
        </w:rPr>
        <w:t xml:space="preserve"> </w:t>
      </w:r>
      <w:r>
        <w:rPr>
          <w:i/>
          <w:sz w:val="28"/>
          <w:szCs w:val="28"/>
        </w:rPr>
        <w:t>глазей</w:t>
      </w:r>
      <w:r>
        <w:rPr>
          <w:i/>
          <w:spacing w:val="58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52"/>
          <w:sz w:val="28"/>
          <w:szCs w:val="28"/>
        </w:rPr>
        <w:t xml:space="preserve"> </w:t>
      </w:r>
      <w:r>
        <w:rPr>
          <w:sz w:val="28"/>
          <w:szCs w:val="28"/>
        </w:rPr>
        <w:t>данном</w:t>
      </w:r>
      <w:r>
        <w:rPr>
          <w:spacing w:val="52"/>
          <w:sz w:val="28"/>
          <w:szCs w:val="28"/>
        </w:rPr>
        <w:t xml:space="preserve"> </w:t>
      </w:r>
      <w:r>
        <w:rPr>
          <w:sz w:val="28"/>
          <w:szCs w:val="28"/>
        </w:rPr>
        <w:t>контексте?  Приведите</w:t>
      </w:r>
      <w:r>
        <w:rPr>
          <w:spacing w:val="52"/>
          <w:sz w:val="28"/>
          <w:szCs w:val="28"/>
        </w:rPr>
        <w:t xml:space="preserve"> </w:t>
      </w:r>
      <w:r>
        <w:rPr>
          <w:sz w:val="28"/>
          <w:szCs w:val="28"/>
        </w:rPr>
        <w:t>один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пример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подобной словообразовательной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модели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русского литературного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языка.</w:t>
      </w:r>
    </w:p>
    <w:p w:rsidR="00CE02E6" w:rsidRDefault="00170871">
      <w:pPr>
        <w:pStyle w:val="17"/>
        <w:numPr>
          <w:ilvl w:val="0"/>
          <w:numId w:val="12"/>
        </w:numPr>
        <w:tabs>
          <w:tab w:val="left" w:pos="1347"/>
        </w:tabs>
        <w:ind w:left="0" w:firstLine="709"/>
        <w:rPr>
          <w:b/>
          <w:sz w:val="28"/>
          <w:szCs w:val="28"/>
        </w:rPr>
      </w:pPr>
      <w:r>
        <w:rPr>
          <w:sz w:val="28"/>
          <w:szCs w:val="28"/>
        </w:rPr>
        <w:t>Объясните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значения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подчёркнутых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слов</w:t>
      </w:r>
      <w:r>
        <w:rPr>
          <w:spacing w:val="-1"/>
          <w:sz w:val="28"/>
          <w:szCs w:val="28"/>
        </w:rPr>
        <w:t xml:space="preserve"> </w:t>
      </w:r>
      <w:r>
        <w:rPr>
          <w:i/>
          <w:sz w:val="28"/>
          <w:szCs w:val="28"/>
        </w:rPr>
        <w:t>варенье</w:t>
      </w:r>
      <w:r>
        <w:rPr>
          <w:i/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3"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прохлажденье</w:t>
      </w:r>
      <w:proofErr w:type="spellEnd"/>
      <w:r>
        <w:rPr>
          <w:sz w:val="28"/>
          <w:szCs w:val="28"/>
        </w:rPr>
        <w:t>.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Б) </w:t>
      </w:r>
      <w:r>
        <w:rPr>
          <w:sz w:val="28"/>
          <w:szCs w:val="28"/>
        </w:rPr>
        <w:t>Прочитайте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предложения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словом</w:t>
      </w:r>
      <w:r>
        <w:rPr>
          <w:spacing w:val="60"/>
          <w:sz w:val="28"/>
          <w:szCs w:val="28"/>
        </w:rPr>
        <w:t xml:space="preserve"> </w:t>
      </w:r>
      <w:r>
        <w:rPr>
          <w:i/>
          <w:sz w:val="28"/>
          <w:szCs w:val="28"/>
        </w:rPr>
        <w:t>два</w:t>
      </w:r>
      <w:r>
        <w:rPr>
          <w:sz w:val="28"/>
          <w:szCs w:val="28"/>
        </w:rPr>
        <w:t>.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Какие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оттенки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смысла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оно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выражает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 данных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примерах?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Определите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значения.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примерах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слово</w:t>
      </w:r>
      <w:r>
        <w:rPr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два</w:t>
      </w:r>
      <w:r>
        <w:rPr>
          <w:i/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выражает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сходные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значения?</w:t>
      </w:r>
    </w:p>
    <w:p w:rsidR="00CE02E6" w:rsidRDefault="00170871">
      <w:pPr>
        <w:pStyle w:val="17"/>
        <w:numPr>
          <w:ilvl w:val="0"/>
          <w:numId w:val="11"/>
        </w:numPr>
        <w:tabs>
          <w:tab w:val="left" w:pos="134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Школа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находится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двух шагах от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дома.</w:t>
      </w:r>
    </w:p>
    <w:p w:rsidR="00CE02E6" w:rsidRDefault="00170871">
      <w:pPr>
        <w:pStyle w:val="17"/>
        <w:numPr>
          <w:ilvl w:val="0"/>
          <w:numId w:val="11"/>
        </w:numPr>
        <w:tabs>
          <w:tab w:val="left" w:pos="134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сделал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два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шага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вперёд.</w:t>
      </w:r>
    </w:p>
    <w:p w:rsidR="00CE02E6" w:rsidRDefault="00170871">
      <w:pPr>
        <w:pStyle w:val="17"/>
        <w:numPr>
          <w:ilvl w:val="0"/>
          <w:numId w:val="11"/>
        </w:numPr>
        <w:tabs>
          <w:tab w:val="left" w:pos="134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Матч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состоится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через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два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часа.</w:t>
      </w:r>
    </w:p>
    <w:p w:rsidR="00CE02E6" w:rsidRDefault="00170871">
      <w:pPr>
        <w:pStyle w:val="17"/>
        <w:numPr>
          <w:ilvl w:val="0"/>
          <w:numId w:val="11"/>
        </w:numPr>
        <w:tabs>
          <w:tab w:val="left" w:pos="134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Матч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состоится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два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часа.</w:t>
      </w:r>
    </w:p>
    <w:p w:rsidR="00CE02E6" w:rsidRDefault="00170871">
      <w:pPr>
        <w:pStyle w:val="17"/>
        <w:numPr>
          <w:ilvl w:val="0"/>
          <w:numId w:val="11"/>
        </w:numPr>
        <w:tabs>
          <w:tab w:val="left" w:pos="134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Ждать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осталось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часа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два.</w:t>
      </w:r>
    </w:p>
    <w:p w:rsidR="00CE02E6" w:rsidRDefault="00170871">
      <w:pPr>
        <w:pStyle w:val="17"/>
        <w:numPr>
          <w:ilvl w:val="0"/>
          <w:numId w:val="11"/>
        </w:numPr>
        <w:tabs>
          <w:tab w:val="left" w:pos="134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Матч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закончился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счётом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два-ноль.</w:t>
      </w:r>
    </w:p>
    <w:p w:rsidR="00CE02E6" w:rsidRDefault="00170871">
      <w:pPr>
        <w:pStyle w:val="17"/>
        <w:numPr>
          <w:ilvl w:val="0"/>
          <w:numId w:val="11"/>
        </w:numPr>
        <w:tabs>
          <w:tab w:val="left" w:pos="134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Выполнил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контрольную работу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номер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два.</w:t>
      </w:r>
    </w:p>
    <w:p w:rsidR="00CE02E6" w:rsidRDefault="00170871">
      <w:pPr>
        <w:pStyle w:val="17"/>
        <w:numPr>
          <w:ilvl w:val="0"/>
          <w:numId w:val="11"/>
        </w:numPr>
        <w:tabs>
          <w:tab w:val="left" w:pos="134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Написал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контрольную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два.</w:t>
      </w:r>
    </w:p>
    <w:p w:rsidR="00CE02E6" w:rsidRDefault="00170871">
      <w:pPr>
        <w:pStyle w:val="17"/>
        <w:numPr>
          <w:ilvl w:val="0"/>
          <w:numId w:val="11"/>
        </w:numPr>
        <w:tabs>
          <w:tab w:val="left" w:pos="134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Если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трём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прибавить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два,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получится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пять.</w:t>
      </w:r>
    </w:p>
    <w:p w:rsidR="00CE02E6" w:rsidRDefault="00CE02E6">
      <w:pPr>
        <w:pStyle w:val="a0"/>
        <w:ind w:firstLine="709"/>
        <w:rPr>
          <w:sz w:val="28"/>
          <w:szCs w:val="28"/>
        </w:rPr>
      </w:pPr>
    </w:p>
    <w:p w:rsidR="00CE02E6" w:rsidRDefault="00170871">
      <w:pPr>
        <w:pStyle w:val="a0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>ТИП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«ОТ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ЯЗЫКОВЫХ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ФАКТОВ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СИСТЕМЕ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ЯЗЫКА»</w:t>
      </w:r>
    </w:p>
    <w:p w:rsidR="00CE02E6" w:rsidRDefault="00170871">
      <w:pPr>
        <w:pStyle w:val="a0"/>
        <w:ind w:firstLine="709"/>
        <w:rPr>
          <w:i/>
          <w:sz w:val="28"/>
          <w:szCs w:val="28"/>
        </w:rPr>
      </w:pPr>
      <w:r>
        <w:rPr>
          <w:b/>
          <w:sz w:val="28"/>
          <w:szCs w:val="28"/>
        </w:rPr>
        <w:t>А)</w:t>
      </w:r>
      <w:r>
        <w:rPr>
          <w:b/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Прочитайте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диалог.</w:t>
      </w:r>
    </w:p>
    <w:p w:rsidR="00CE02E6" w:rsidRDefault="00170871">
      <w:pPr>
        <w:pStyle w:val="17"/>
        <w:numPr>
          <w:ilvl w:val="0"/>
          <w:numId w:val="15"/>
        </w:numPr>
        <w:tabs>
          <w:tab w:val="left" w:pos="1287"/>
        </w:tabs>
        <w:ind w:left="0" w:firstLine="709"/>
        <w:jc w:val="lef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Вася</w:t>
      </w:r>
      <w:r>
        <w:rPr>
          <w:i/>
          <w:spacing w:val="-3"/>
          <w:sz w:val="28"/>
          <w:szCs w:val="28"/>
        </w:rPr>
        <w:t xml:space="preserve"> </w:t>
      </w:r>
      <w:r>
        <w:rPr>
          <w:i/>
          <w:sz w:val="28"/>
          <w:szCs w:val="28"/>
        </w:rPr>
        <w:t>почитал</w:t>
      </w:r>
      <w:r>
        <w:rPr>
          <w:i/>
          <w:spacing w:val="-1"/>
          <w:sz w:val="28"/>
          <w:szCs w:val="28"/>
        </w:rPr>
        <w:t xml:space="preserve"> </w:t>
      </w:r>
      <w:r>
        <w:rPr>
          <w:i/>
          <w:sz w:val="28"/>
          <w:szCs w:val="28"/>
        </w:rPr>
        <w:t>книгу?</w:t>
      </w:r>
    </w:p>
    <w:p w:rsidR="00CE02E6" w:rsidRDefault="00170871">
      <w:pPr>
        <w:pStyle w:val="17"/>
        <w:numPr>
          <w:ilvl w:val="0"/>
          <w:numId w:val="15"/>
        </w:numPr>
        <w:tabs>
          <w:tab w:val="left" w:pos="1287"/>
        </w:tabs>
        <w:ind w:left="0" w:firstLine="709"/>
        <w:jc w:val="left"/>
        <w:rPr>
          <w:sz w:val="28"/>
          <w:szCs w:val="28"/>
        </w:rPr>
      </w:pPr>
      <w:r>
        <w:rPr>
          <w:i/>
          <w:sz w:val="28"/>
          <w:szCs w:val="28"/>
        </w:rPr>
        <w:t>Ну</w:t>
      </w:r>
      <w:r>
        <w:rPr>
          <w:i/>
          <w:spacing w:val="-4"/>
          <w:sz w:val="28"/>
          <w:szCs w:val="28"/>
        </w:rPr>
        <w:t xml:space="preserve"> </w:t>
      </w:r>
      <w:r>
        <w:rPr>
          <w:i/>
          <w:sz w:val="28"/>
          <w:szCs w:val="28"/>
        </w:rPr>
        <w:t>да,</w:t>
      </w:r>
      <w:r>
        <w:rPr>
          <w:i/>
          <w:spacing w:val="-1"/>
          <w:sz w:val="28"/>
          <w:szCs w:val="28"/>
        </w:rPr>
        <w:t xml:space="preserve"> </w:t>
      </w:r>
      <w:r>
        <w:rPr>
          <w:i/>
          <w:sz w:val="28"/>
          <w:szCs w:val="28"/>
        </w:rPr>
        <w:t>почитал…</w:t>
      </w:r>
      <w:r>
        <w:rPr>
          <w:i/>
          <w:spacing w:val="-1"/>
          <w:sz w:val="28"/>
          <w:szCs w:val="28"/>
        </w:rPr>
        <w:t xml:space="preserve"> </w:t>
      </w:r>
      <w:r>
        <w:rPr>
          <w:i/>
          <w:sz w:val="28"/>
          <w:szCs w:val="28"/>
        </w:rPr>
        <w:t>Пять</w:t>
      </w:r>
      <w:r>
        <w:rPr>
          <w:i/>
          <w:spacing w:val="-3"/>
          <w:sz w:val="28"/>
          <w:szCs w:val="28"/>
        </w:rPr>
        <w:t xml:space="preserve"> </w:t>
      </w:r>
      <w:r>
        <w:rPr>
          <w:i/>
          <w:sz w:val="28"/>
          <w:szCs w:val="28"/>
        </w:rPr>
        <w:t>минут</w:t>
      </w:r>
      <w:r>
        <w:rPr>
          <w:i/>
          <w:spacing w:val="-2"/>
          <w:sz w:val="28"/>
          <w:szCs w:val="28"/>
        </w:rPr>
        <w:t xml:space="preserve"> </w:t>
      </w:r>
      <w:r>
        <w:rPr>
          <w:i/>
          <w:sz w:val="28"/>
          <w:szCs w:val="28"/>
        </w:rPr>
        <w:t>почитал</w:t>
      </w:r>
      <w:r>
        <w:rPr>
          <w:i/>
          <w:spacing w:val="-1"/>
          <w:sz w:val="28"/>
          <w:szCs w:val="28"/>
        </w:rPr>
        <w:t xml:space="preserve"> </w:t>
      </w:r>
      <w:r>
        <w:rPr>
          <w:i/>
          <w:sz w:val="28"/>
          <w:szCs w:val="28"/>
        </w:rPr>
        <w:t>и</w:t>
      </w:r>
      <w:r>
        <w:rPr>
          <w:i/>
          <w:spacing w:val="-1"/>
          <w:sz w:val="28"/>
          <w:szCs w:val="28"/>
        </w:rPr>
        <w:t xml:space="preserve"> </w:t>
      </w:r>
      <w:r>
        <w:rPr>
          <w:i/>
          <w:sz w:val="28"/>
          <w:szCs w:val="28"/>
        </w:rPr>
        <w:t>исчез</w:t>
      </w:r>
      <w:r>
        <w:rPr>
          <w:i/>
          <w:spacing w:val="-3"/>
          <w:sz w:val="28"/>
          <w:szCs w:val="28"/>
        </w:rPr>
        <w:t xml:space="preserve"> </w:t>
      </w:r>
      <w:r>
        <w:rPr>
          <w:i/>
          <w:sz w:val="28"/>
          <w:szCs w:val="28"/>
        </w:rPr>
        <w:t>куда-то.</w:t>
      </w:r>
    </w:p>
    <w:p w:rsidR="00CE02E6" w:rsidRDefault="00170871">
      <w:pPr>
        <w:pStyle w:val="a0"/>
        <w:ind w:firstLine="709"/>
        <w:rPr>
          <w:sz w:val="28"/>
          <w:szCs w:val="28"/>
        </w:rPr>
      </w:pPr>
      <w:r>
        <w:rPr>
          <w:sz w:val="28"/>
          <w:szCs w:val="28"/>
        </w:rPr>
        <w:t>Для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некоторых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словосочетаний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списка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(1)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верно,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них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заменить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словосочетание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«почитать книгу»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в диалоге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выше,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возможен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эффект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каламбура.</w:t>
      </w:r>
    </w:p>
    <w:p w:rsidR="00CE02E6" w:rsidRDefault="00170871">
      <w:pPr>
        <w:ind w:firstLine="709"/>
        <w:rPr>
          <w:sz w:val="28"/>
          <w:szCs w:val="28"/>
        </w:rPr>
      </w:pPr>
      <w:r>
        <w:rPr>
          <w:sz w:val="28"/>
          <w:szCs w:val="28"/>
        </w:rPr>
        <w:t>(1)</w:t>
      </w:r>
      <w:r>
        <w:rPr>
          <w:spacing w:val="35"/>
          <w:sz w:val="28"/>
          <w:szCs w:val="28"/>
        </w:rPr>
        <w:t xml:space="preserve"> </w:t>
      </w:r>
      <w:r>
        <w:rPr>
          <w:i/>
          <w:sz w:val="28"/>
          <w:szCs w:val="28"/>
        </w:rPr>
        <w:t>погладить</w:t>
      </w:r>
      <w:r>
        <w:rPr>
          <w:i/>
          <w:spacing w:val="36"/>
          <w:sz w:val="28"/>
          <w:szCs w:val="28"/>
        </w:rPr>
        <w:t xml:space="preserve"> </w:t>
      </w:r>
      <w:r>
        <w:rPr>
          <w:i/>
          <w:sz w:val="28"/>
          <w:szCs w:val="28"/>
        </w:rPr>
        <w:t>кота,</w:t>
      </w:r>
      <w:r>
        <w:rPr>
          <w:i/>
          <w:spacing w:val="33"/>
          <w:sz w:val="28"/>
          <w:szCs w:val="28"/>
        </w:rPr>
        <w:t xml:space="preserve"> </w:t>
      </w:r>
      <w:r>
        <w:rPr>
          <w:i/>
          <w:sz w:val="28"/>
          <w:szCs w:val="28"/>
        </w:rPr>
        <w:t>посидеть</w:t>
      </w:r>
      <w:r>
        <w:rPr>
          <w:i/>
          <w:spacing w:val="95"/>
          <w:sz w:val="28"/>
          <w:szCs w:val="28"/>
        </w:rPr>
        <w:t xml:space="preserve"> </w:t>
      </w:r>
      <w:r>
        <w:rPr>
          <w:i/>
          <w:sz w:val="28"/>
          <w:szCs w:val="28"/>
        </w:rPr>
        <w:t>за</w:t>
      </w:r>
      <w:r>
        <w:rPr>
          <w:i/>
          <w:spacing w:val="96"/>
          <w:sz w:val="28"/>
          <w:szCs w:val="28"/>
        </w:rPr>
        <w:t xml:space="preserve"> </w:t>
      </w:r>
      <w:r>
        <w:rPr>
          <w:i/>
          <w:sz w:val="28"/>
          <w:szCs w:val="28"/>
        </w:rPr>
        <w:t>столом,</w:t>
      </w:r>
      <w:r>
        <w:rPr>
          <w:i/>
          <w:spacing w:val="96"/>
          <w:sz w:val="28"/>
          <w:szCs w:val="28"/>
        </w:rPr>
        <w:t xml:space="preserve"> </w:t>
      </w:r>
      <w:r>
        <w:rPr>
          <w:i/>
          <w:sz w:val="28"/>
          <w:szCs w:val="28"/>
        </w:rPr>
        <w:t>помыть</w:t>
      </w:r>
      <w:r>
        <w:rPr>
          <w:i/>
          <w:spacing w:val="96"/>
          <w:sz w:val="28"/>
          <w:szCs w:val="28"/>
        </w:rPr>
        <w:t xml:space="preserve"> </w:t>
      </w:r>
      <w:r>
        <w:rPr>
          <w:i/>
          <w:sz w:val="28"/>
          <w:szCs w:val="28"/>
        </w:rPr>
        <w:t>посуду,</w:t>
      </w:r>
      <w:r>
        <w:rPr>
          <w:i/>
          <w:spacing w:val="96"/>
          <w:sz w:val="28"/>
          <w:szCs w:val="28"/>
        </w:rPr>
        <w:t xml:space="preserve"> </w:t>
      </w:r>
      <w:r>
        <w:rPr>
          <w:i/>
          <w:sz w:val="28"/>
          <w:szCs w:val="28"/>
        </w:rPr>
        <w:t>поставить</w:t>
      </w:r>
      <w:r>
        <w:rPr>
          <w:i/>
          <w:spacing w:val="96"/>
          <w:sz w:val="28"/>
          <w:szCs w:val="28"/>
        </w:rPr>
        <w:t xml:space="preserve"> </w:t>
      </w:r>
      <w:r>
        <w:rPr>
          <w:i/>
          <w:sz w:val="28"/>
          <w:szCs w:val="28"/>
        </w:rPr>
        <w:t>книжки</w:t>
      </w:r>
      <w:r>
        <w:rPr>
          <w:i/>
          <w:spacing w:val="-57"/>
          <w:sz w:val="28"/>
          <w:szCs w:val="28"/>
        </w:rPr>
        <w:t xml:space="preserve"> </w:t>
      </w:r>
      <w:r>
        <w:rPr>
          <w:i/>
          <w:sz w:val="28"/>
          <w:szCs w:val="28"/>
        </w:rPr>
        <w:t>на</w:t>
      </w:r>
      <w:r>
        <w:rPr>
          <w:i/>
          <w:spacing w:val="-1"/>
          <w:sz w:val="28"/>
          <w:szCs w:val="28"/>
        </w:rPr>
        <w:t xml:space="preserve"> </w:t>
      </w:r>
      <w:r>
        <w:rPr>
          <w:i/>
          <w:sz w:val="28"/>
          <w:szCs w:val="28"/>
        </w:rPr>
        <w:t>место,</w:t>
      </w:r>
      <w:r>
        <w:rPr>
          <w:i/>
          <w:spacing w:val="-1"/>
          <w:sz w:val="28"/>
          <w:szCs w:val="28"/>
        </w:rPr>
        <w:t xml:space="preserve"> </w:t>
      </w:r>
      <w:r>
        <w:rPr>
          <w:i/>
          <w:sz w:val="28"/>
          <w:szCs w:val="28"/>
        </w:rPr>
        <w:t>поиграть</w:t>
      </w:r>
      <w:r>
        <w:rPr>
          <w:i/>
          <w:spacing w:val="-1"/>
          <w:sz w:val="28"/>
          <w:szCs w:val="28"/>
        </w:rPr>
        <w:t xml:space="preserve"> </w:t>
      </w:r>
      <w:r>
        <w:rPr>
          <w:i/>
          <w:sz w:val="28"/>
          <w:szCs w:val="28"/>
        </w:rPr>
        <w:t>в</w:t>
      </w:r>
      <w:r>
        <w:rPr>
          <w:i/>
          <w:spacing w:val="-1"/>
          <w:sz w:val="28"/>
          <w:szCs w:val="28"/>
        </w:rPr>
        <w:t xml:space="preserve"> </w:t>
      </w:r>
      <w:r>
        <w:rPr>
          <w:i/>
          <w:sz w:val="28"/>
          <w:szCs w:val="28"/>
        </w:rPr>
        <w:t>казаки-разбойники,</w:t>
      </w:r>
      <w:r>
        <w:rPr>
          <w:i/>
          <w:spacing w:val="-1"/>
          <w:sz w:val="28"/>
          <w:szCs w:val="28"/>
        </w:rPr>
        <w:t xml:space="preserve"> </w:t>
      </w:r>
      <w:r>
        <w:rPr>
          <w:i/>
          <w:sz w:val="28"/>
          <w:szCs w:val="28"/>
        </w:rPr>
        <w:t>погладить бельё,</w:t>
      </w:r>
      <w:r>
        <w:rPr>
          <w:i/>
          <w:spacing w:val="-1"/>
          <w:sz w:val="28"/>
          <w:szCs w:val="28"/>
        </w:rPr>
        <w:t xml:space="preserve"> </w:t>
      </w:r>
      <w:r>
        <w:rPr>
          <w:i/>
          <w:sz w:val="28"/>
          <w:szCs w:val="28"/>
        </w:rPr>
        <w:t>помяукать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как</w:t>
      </w:r>
      <w:r>
        <w:rPr>
          <w:i/>
          <w:spacing w:val="-1"/>
          <w:sz w:val="28"/>
          <w:szCs w:val="28"/>
        </w:rPr>
        <w:t xml:space="preserve"> </w:t>
      </w:r>
      <w:r>
        <w:rPr>
          <w:i/>
          <w:sz w:val="28"/>
          <w:szCs w:val="28"/>
        </w:rPr>
        <w:t>кошка.</w:t>
      </w:r>
    </w:p>
    <w:p w:rsidR="00CE02E6" w:rsidRDefault="00170871">
      <w:pPr>
        <w:pStyle w:val="a0"/>
        <w:ind w:firstLine="709"/>
        <w:rPr>
          <w:sz w:val="28"/>
          <w:szCs w:val="28"/>
        </w:rPr>
      </w:pPr>
      <w:r>
        <w:rPr>
          <w:sz w:val="28"/>
          <w:szCs w:val="28"/>
        </w:rPr>
        <w:t>Какие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это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словосочетания?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50"/>
          <w:sz w:val="28"/>
          <w:szCs w:val="28"/>
        </w:rPr>
        <w:t xml:space="preserve"> </w:t>
      </w:r>
      <w:r>
        <w:rPr>
          <w:sz w:val="28"/>
          <w:szCs w:val="28"/>
        </w:rPr>
        <w:t>счёт</w:t>
      </w:r>
      <w:r>
        <w:rPr>
          <w:spacing w:val="53"/>
          <w:sz w:val="28"/>
          <w:szCs w:val="28"/>
        </w:rPr>
        <w:t xml:space="preserve"> </w:t>
      </w:r>
      <w:r>
        <w:rPr>
          <w:sz w:val="28"/>
          <w:szCs w:val="28"/>
        </w:rPr>
        <w:t>чего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возможен</w:t>
      </w:r>
      <w:r>
        <w:rPr>
          <w:spacing w:val="53"/>
          <w:sz w:val="28"/>
          <w:szCs w:val="28"/>
        </w:rPr>
        <w:t xml:space="preserve"> </w:t>
      </w:r>
      <w:r>
        <w:rPr>
          <w:sz w:val="28"/>
          <w:szCs w:val="28"/>
        </w:rPr>
        <w:t>такой</w:t>
      </w:r>
      <w:r>
        <w:rPr>
          <w:spacing w:val="53"/>
          <w:sz w:val="28"/>
          <w:szCs w:val="28"/>
        </w:rPr>
        <w:t xml:space="preserve"> </w:t>
      </w:r>
      <w:r>
        <w:rPr>
          <w:sz w:val="28"/>
          <w:szCs w:val="28"/>
        </w:rPr>
        <w:t>эффект?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Объясните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свой</w:t>
      </w:r>
    </w:p>
    <w:p w:rsidR="00CE02E6" w:rsidRDefault="00170871">
      <w:pPr>
        <w:pStyle w:val="a0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t>ответ.</w:t>
      </w:r>
    </w:p>
    <w:p w:rsidR="00CE02E6" w:rsidRDefault="00170871">
      <w:pPr>
        <w:pStyle w:val="a0"/>
        <w:ind w:firstLine="709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Б) </w:t>
      </w:r>
      <w:r>
        <w:rPr>
          <w:sz w:val="28"/>
          <w:szCs w:val="28"/>
        </w:rPr>
        <w:t>Найдите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предложении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слова,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синтаксическая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функция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которых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может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определена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двояко.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Назовите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причины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неоднозначности 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опишите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эти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функции.</w:t>
      </w:r>
    </w:p>
    <w:p w:rsidR="00CE02E6" w:rsidRDefault="00170871">
      <w:pPr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Мы</w:t>
      </w:r>
      <w:r>
        <w:rPr>
          <w:i/>
          <w:spacing w:val="-2"/>
          <w:sz w:val="28"/>
          <w:szCs w:val="28"/>
        </w:rPr>
        <w:t xml:space="preserve"> </w:t>
      </w:r>
      <w:r>
        <w:rPr>
          <w:i/>
          <w:sz w:val="28"/>
          <w:szCs w:val="28"/>
        </w:rPr>
        <w:t>провожали</w:t>
      </w:r>
      <w:r>
        <w:rPr>
          <w:i/>
          <w:spacing w:val="-2"/>
          <w:sz w:val="28"/>
          <w:szCs w:val="28"/>
        </w:rPr>
        <w:t xml:space="preserve"> </w:t>
      </w:r>
      <w:r>
        <w:rPr>
          <w:i/>
          <w:sz w:val="28"/>
          <w:szCs w:val="28"/>
        </w:rPr>
        <w:t>друзей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из</w:t>
      </w:r>
      <w:r>
        <w:rPr>
          <w:i/>
          <w:spacing w:val="-2"/>
          <w:sz w:val="28"/>
          <w:szCs w:val="28"/>
        </w:rPr>
        <w:t xml:space="preserve"> </w:t>
      </w:r>
      <w:r>
        <w:rPr>
          <w:i/>
          <w:sz w:val="28"/>
          <w:szCs w:val="28"/>
        </w:rPr>
        <w:t>Тулы</w:t>
      </w:r>
      <w:r>
        <w:rPr>
          <w:i/>
          <w:spacing w:val="-2"/>
          <w:sz w:val="28"/>
          <w:szCs w:val="28"/>
        </w:rPr>
        <w:t xml:space="preserve"> </w:t>
      </w:r>
      <w:r>
        <w:rPr>
          <w:i/>
          <w:sz w:val="28"/>
          <w:szCs w:val="28"/>
        </w:rPr>
        <w:t>с</w:t>
      </w:r>
      <w:r>
        <w:rPr>
          <w:i/>
          <w:spacing w:val="-2"/>
          <w:sz w:val="28"/>
          <w:szCs w:val="28"/>
        </w:rPr>
        <w:t xml:space="preserve"> </w:t>
      </w:r>
      <w:r>
        <w:rPr>
          <w:i/>
          <w:sz w:val="28"/>
          <w:szCs w:val="28"/>
        </w:rPr>
        <w:t>мечтой</w:t>
      </w:r>
      <w:r>
        <w:rPr>
          <w:i/>
          <w:spacing w:val="-3"/>
          <w:sz w:val="28"/>
          <w:szCs w:val="28"/>
        </w:rPr>
        <w:t xml:space="preserve"> </w:t>
      </w:r>
      <w:r>
        <w:rPr>
          <w:i/>
          <w:sz w:val="28"/>
          <w:szCs w:val="28"/>
        </w:rPr>
        <w:t>уехать</w:t>
      </w:r>
      <w:r>
        <w:rPr>
          <w:i/>
          <w:spacing w:val="3"/>
          <w:sz w:val="28"/>
          <w:szCs w:val="28"/>
        </w:rPr>
        <w:t xml:space="preserve"> </w:t>
      </w:r>
      <w:r>
        <w:rPr>
          <w:i/>
          <w:sz w:val="28"/>
          <w:szCs w:val="28"/>
        </w:rPr>
        <w:t>самим.</w:t>
      </w:r>
    </w:p>
    <w:p w:rsidR="00CE02E6" w:rsidRDefault="00CE02E6">
      <w:pPr>
        <w:pStyle w:val="a0"/>
        <w:ind w:firstLine="709"/>
        <w:rPr>
          <w:i/>
          <w:sz w:val="28"/>
          <w:szCs w:val="28"/>
        </w:rPr>
      </w:pPr>
    </w:p>
    <w:p w:rsidR="00CE02E6" w:rsidRDefault="00170871">
      <w:pPr>
        <w:pStyle w:val="a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ТИП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«ОТ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ЯЗЫКА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НАУКЕ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ЯЗЫКЕ,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ОПИСАНИЮ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ЯЗЫКА»</w:t>
      </w:r>
    </w:p>
    <w:p w:rsidR="00CE02E6" w:rsidRPr="0058148D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Установите соответствие между значениями слова </w:t>
      </w:r>
      <w:r>
        <w:rPr>
          <w:i/>
          <w:sz w:val="28"/>
          <w:szCs w:val="28"/>
        </w:rPr>
        <w:t xml:space="preserve">машина </w:t>
      </w:r>
      <w:r>
        <w:rPr>
          <w:sz w:val="28"/>
          <w:szCs w:val="28"/>
        </w:rPr>
        <w:t>и словарями, из которых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они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взяты.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словарях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XVIII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в.,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некоторых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словарях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XIX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данное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слово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зафиксировано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одна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форм.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Укажите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другую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форму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данного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слова.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Обратите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внимание,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современном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русском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языке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употребляются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варианта,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однако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значения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разошлись.</w:t>
      </w:r>
    </w:p>
    <w:tbl>
      <w:tblPr>
        <w:tblW w:w="0" w:type="auto"/>
        <w:tblInd w:w="356" w:type="dxa"/>
        <w:tblLayout w:type="fixed"/>
        <w:tblLook w:val="0000" w:firstRow="0" w:lastRow="0" w:firstColumn="0" w:lastColumn="0" w:noHBand="0" w:noVBand="0"/>
      </w:tblPr>
      <w:tblGrid>
        <w:gridCol w:w="337"/>
        <w:gridCol w:w="4505"/>
        <w:gridCol w:w="678"/>
        <w:gridCol w:w="4164"/>
      </w:tblGrid>
      <w:tr w:rsidR="00CE02E6">
        <w:trPr>
          <w:trHeight w:val="399"/>
        </w:trPr>
        <w:tc>
          <w:tcPr>
            <w:tcW w:w="337" w:type="dxa"/>
            <w:shd w:val="clear" w:color="auto" w:fill="auto"/>
          </w:tcPr>
          <w:p w:rsidR="00CE02E6" w:rsidRPr="0058148D" w:rsidRDefault="00CE02E6">
            <w:pPr>
              <w:pStyle w:val="TableParagraph"/>
              <w:ind w:firstLine="709"/>
              <w:rPr>
                <w:sz w:val="28"/>
                <w:szCs w:val="28"/>
              </w:rPr>
            </w:pPr>
          </w:p>
        </w:tc>
        <w:tc>
          <w:tcPr>
            <w:tcW w:w="4505" w:type="dxa"/>
            <w:shd w:val="clear" w:color="auto" w:fill="auto"/>
          </w:tcPr>
          <w:p w:rsidR="00CE02E6" w:rsidRDefault="00170871">
            <w:pPr>
              <w:pStyle w:val="TableParagraph"/>
              <w:ind w:firstLine="709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ЗНАЧЕНИЯ</w:t>
            </w:r>
          </w:p>
        </w:tc>
        <w:tc>
          <w:tcPr>
            <w:tcW w:w="678" w:type="dxa"/>
            <w:shd w:val="clear" w:color="auto" w:fill="auto"/>
          </w:tcPr>
          <w:p w:rsidR="00CE02E6" w:rsidRDefault="00CE02E6">
            <w:pPr>
              <w:pStyle w:val="TableParagraph"/>
              <w:ind w:firstLine="709"/>
              <w:rPr>
                <w:sz w:val="28"/>
                <w:szCs w:val="28"/>
                <w:lang w:val="en-US"/>
              </w:rPr>
            </w:pPr>
          </w:p>
        </w:tc>
        <w:tc>
          <w:tcPr>
            <w:tcW w:w="4164" w:type="dxa"/>
            <w:shd w:val="clear" w:color="auto" w:fill="auto"/>
          </w:tcPr>
          <w:p w:rsidR="00CE02E6" w:rsidRDefault="00170871">
            <w:pPr>
              <w:pStyle w:val="TableParagraph"/>
              <w:ind w:firstLine="709"/>
            </w:pPr>
            <w:r>
              <w:rPr>
                <w:sz w:val="28"/>
                <w:szCs w:val="28"/>
                <w:lang w:val="en-US"/>
              </w:rPr>
              <w:t>СЛОВАРИ</w:t>
            </w:r>
          </w:p>
        </w:tc>
      </w:tr>
      <w:tr w:rsidR="00CE02E6">
        <w:trPr>
          <w:trHeight w:val="536"/>
        </w:trPr>
        <w:tc>
          <w:tcPr>
            <w:tcW w:w="337" w:type="dxa"/>
            <w:shd w:val="clear" w:color="auto" w:fill="auto"/>
          </w:tcPr>
          <w:p w:rsidR="00CE02E6" w:rsidRDefault="00170871">
            <w:pPr>
              <w:pStyle w:val="TableParagraph"/>
              <w:ind w:firstLine="709"/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1.</w:t>
            </w:r>
          </w:p>
        </w:tc>
        <w:tc>
          <w:tcPr>
            <w:tcW w:w="4505" w:type="dxa"/>
            <w:shd w:val="clear" w:color="auto" w:fill="auto"/>
          </w:tcPr>
          <w:p w:rsidR="00CE02E6" w:rsidRDefault="00170871">
            <w:pPr>
              <w:pStyle w:val="TableParagraph"/>
              <w:ind w:firstLine="709"/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То</w:t>
            </w:r>
            <w:proofErr w:type="spellEnd"/>
            <w:r>
              <w:rPr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же</w:t>
            </w:r>
            <w:proofErr w:type="spellEnd"/>
            <w:r>
              <w:rPr>
                <w:sz w:val="28"/>
                <w:szCs w:val="28"/>
                <w:lang w:val="en-US"/>
              </w:rPr>
              <w:t>,</w:t>
            </w:r>
            <w:r>
              <w:rPr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что</w:t>
            </w:r>
            <w:proofErr w:type="spellEnd"/>
            <w:r>
              <w:rPr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автомобиль</w:t>
            </w:r>
            <w:proofErr w:type="spellEnd"/>
          </w:p>
        </w:tc>
        <w:tc>
          <w:tcPr>
            <w:tcW w:w="678" w:type="dxa"/>
            <w:shd w:val="clear" w:color="auto" w:fill="auto"/>
          </w:tcPr>
          <w:p w:rsidR="00CE02E6" w:rsidRDefault="00170871">
            <w:pPr>
              <w:pStyle w:val="TableParagraph"/>
              <w:ind w:firstLine="709"/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А.</w:t>
            </w:r>
          </w:p>
        </w:tc>
        <w:tc>
          <w:tcPr>
            <w:tcW w:w="4164" w:type="dxa"/>
            <w:shd w:val="clear" w:color="auto" w:fill="auto"/>
          </w:tcPr>
          <w:p w:rsidR="00CE02E6" w:rsidRDefault="00170871">
            <w:pPr>
              <w:pStyle w:val="TableParagraph"/>
              <w:ind w:firstLine="709"/>
            </w:pPr>
            <w:r>
              <w:rPr>
                <w:sz w:val="28"/>
                <w:szCs w:val="28"/>
                <w:lang w:val="en-US"/>
              </w:rPr>
              <w:t>«</w:t>
            </w:r>
            <w:proofErr w:type="spellStart"/>
            <w:r>
              <w:rPr>
                <w:sz w:val="28"/>
                <w:szCs w:val="28"/>
                <w:lang w:val="en-US"/>
              </w:rPr>
              <w:t>Словарь</w:t>
            </w:r>
            <w:proofErr w:type="spellEnd"/>
            <w:r>
              <w:rPr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академии</w:t>
            </w:r>
            <w:proofErr w:type="spellEnd"/>
            <w:r>
              <w:rPr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Российской</w:t>
            </w:r>
            <w:proofErr w:type="spellEnd"/>
            <w:r>
              <w:rPr>
                <w:sz w:val="28"/>
                <w:szCs w:val="28"/>
                <w:lang w:val="en-US"/>
              </w:rPr>
              <w:t>»</w:t>
            </w:r>
            <w:r>
              <w:rPr>
                <w:spacing w:val="-10"/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(1789)</w:t>
            </w:r>
          </w:p>
        </w:tc>
      </w:tr>
      <w:tr w:rsidR="00CE02E6">
        <w:trPr>
          <w:trHeight w:val="533"/>
        </w:trPr>
        <w:tc>
          <w:tcPr>
            <w:tcW w:w="337" w:type="dxa"/>
            <w:shd w:val="clear" w:color="auto" w:fill="auto"/>
          </w:tcPr>
          <w:p w:rsidR="00CE02E6" w:rsidRDefault="00170871">
            <w:pPr>
              <w:pStyle w:val="TableParagraph"/>
              <w:ind w:firstLine="709"/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2.</w:t>
            </w:r>
          </w:p>
        </w:tc>
        <w:tc>
          <w:tcPr>
            <w:tcW w:w="4505" w:type="dxa"/>
            <w:vMerge w:val="restart"/>
            <w:shd w:val="clear" w:color="auto" w:fill="auto"/>
          </w:tcPr>
          <w:p w:rsidR="00CE02E6" w:rsidRPr="0058148D" w:rsidRDefault="00170871">
            <w:pPr>
              <w:pStyle w:val="TableParagraph"/>
              <w:ind w:firstLine="709"/>
              <w:rPr>
                <w:b/>
                <w:sz w:val="28"/>
                <w:szCs w:val="28"/>
              </w:rPr>
            </w:pPr>
            <w:r w:rsidRPr="0058148D">
              <w:rPr>
                <w:sz w:val="28"/>
                <w:szCs w:val="28"/>
              </w:rPr>
              <w:t>Всякое орудие, служащее к увеличению</w:t>
            </w:r>
            <w:r w:rsidRPr="0058148D">
              <w:rPr>
                <w:spacing w:val="-57"/>
                <w:sz w:val="28"/>
                <w:szCs w:val="28"/>
              </w:rPr>
              <w:t xml:space="preserve"> </w:t>
            </w:r>
            <w:r w:rsidRPr="0058148D">
              <w:rPr>
                <w:sz w:val="28"/>
                <w:szCs w:val="28"/>
              </w:rPr>
              <w:t>силы</w:t>
            </w:r>
            <w:r w:rsidRPr="0058148D">
              <w:rPr>
                <w:spacing w:val="2"/>
                <w:sz w:val="28"/>
                <w:szCs w:val="28"/>
              </w:rPr>
              <w:t xml:space="preserve"> </w:t>
            </w:r>
            <w:r w:rsidRPr="0058148D">
              <w:rPr>
                <w:sz w:val="28"/>
                <w:szCs w:val="28"/>
              </w:rPr>
              <w:t>и</w:t>
            </w:r>
            <w:r w:rsidRPr="0058148D">
              <w:rPr>
                <w:spacing w:val="4"/>
                <w:sz w:val="28"/>
                <w:szCs w:val="28"/>
              </w:rPr>
              <w:t xml:space="preserve"> </w:t>
            </w:r>
            <w:r w:rsidRPr="0058148D">
              <w:rPr>
                <w:sz w:val="28"/>
                <w:szCs w:val="28"/>
              </w:rPr>
              <w:t>скорости</w:t>
            </w:r>
            <w:r w:rsidRPr="0058148D">
              <w:rPr>
                <w:spacing w:val="4"/>
                <w:sz w:val="28"/>
                <w:szCs w:val="28"/>
              </w:rPr>
              <w:t xml:space="preserve"> </w:t>
            </w:r>
            <w:r w:rsidRPr="0058148D">
              <w:rPr>
                <w:sz w:val="28"/>
                <w:szCs w:val="28"/>
              </w:rPr>
              <w:t>движения</w:t>
            </w:r>
            <w:r w:rsidRPr="0058148D">
              <w:rPr>
                <w:spacing w:val="4"/>
                <w:sz w:val="28"/>
                <w:szCs w:val="28"/>
              </w:rPr>
              <w:t xml:space="preserve"> </w:t>
            </w:r>
            <w:r w:rsidRPr="0058148D">
              <w:rPr>
                <w:sz w:val="28"/>
                <w:szCs w:val="28"/>
              </w:rPr>
              <w:t>как</w:t>
            </w:r>
            <w:r w:rsidRPr="0058148D">
              <w:rPr>
                <w:spacing w:val="3"/>
                <w:sz w:val="28"/>
                <w:szCs w:val="28"/>
              </w:rPr>
              <w:t xml:space="preserve"> </w:t>
            </w:r>
            <w:r w:rsidRPr="0058148D">
              <w:rPr>
                <w:sz w:val="28"/>
                <w:szCs w:val="28"/>
              </w:rPr>
              <w:t>средств</w:t>
            </w:r>
            <w:r w:rsidRPr="0058148D">
              <w:rPr>
                <w:spacing w:val="1"/>
                <w:sz w:val="28"/>
                <w:szCs w:val="28"/>
              </w:rPr>
              <w:t xml:space="preserve"> </w:t>
            </w:r>
            <w:r w:rsidRPr="0058148D">
              <w:rPr>
                <w:sz w:val="28"/>
                <w:szCs w:val="28"/>
              </w:rPr>
              <w:t>к</w:t>
            </w:r>
            <w:r w:rsidRPr="0058148D">
              <w:rPr>
                <w:spacing w:val="-1"/>
                <w:sz w:val="28"/>
                <w:szCs w:val="28"/>
              </w:rPr>
              <w:t xml:space="preserve"> </w:t>
            </w:r>
            <w:r w:rsidRPr="0058148D">
              <w:rPr>
                <w:sz w:val="28"/>
                <w:szCs w:val="28"/>
              </w:rPr>
              <w:t>исполнению работы.</w:t>
            </w:r>
          </w:p>
        </w:tc>
        <w:tc>
          <w:tcPr>
            <w:tcW w:w="678" w:type="dxa"/>
            <w:shd w:val="clear" w:color="auto" w:fill="auto"/>
          </w:tcPr>
          <w:p w:rsidR="00CE02E6" w:rsidRDefault="00170871">
            <w:pPr>
              <w:pStyle w:val="TableParagraph"/>
              <w:ind w:firstLine="709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Б.</w:t>
            </w:r>
          </w:p>
        </w:tc>
        <w:tc>
          <w:tcPr>
            <w:tcW w:w="4164" w:type="dxa"/>
            <w:shd w:val="clear" w:color="auto" w:fill="auto"/>
          </w:tcPr>
          <w:p w:rsidR="00CE02E6" w:rsidRDefault="00170871">
            <w:pPr>
              <w:pStyle w:val="TableParagraph"/>
              <w:ind w:firstLine="709"/>
            </w:pPr>
            <w:r w:rsidRPr="0058148D">
              <w:rPr>
                <w:sz w:val="28"/>
                <w:szCs w:val="28"/>
              </w:rPr>
              <w:t>«Словарь</w:t>
            </w:r>
            <w:r w:rsidRPr="0058148D">
              <w:rPr>
                <w:spacing w:val="-2"/>
                <w:sz w:val="28"/>
                <w:szCs w:val="28"/>
              </w:rPr>
              <w:t xml:space="preserve"> </w:t>
            </w:r>
            <w:r w:rsidRPr="0058148D">
              <w:rPr>
                <w:sz w:val="28"/>
                <w:szCs w:val="28"/>
              </w:rPr>
              <w:t>русского</w:t>
            </w:r>
            <w:r w:rsidRPr="0058148D">
              <w:rPr>
                <w:spacing w:val="-1"/>
                <w:sz w:val="28"/>
                <w:szCs w:val="28"/>
              </w:rPr>
              <w:t xml:space="preserve"> </w:t>
            </w:r>
            <w:r w:rsidRPr="0058148D">
              <w:rPr>
                <w:sz w:val="28"/>
                <w:szCs w:val="28"/>
              </w:rPr>
              <w:t>языка»</w:t>
            </w:r>
            <w:r w:rsidRPr="0058148D">
              <w:rPr>
                <w:spacing w:val="-6"/>
                <w:sz w:val="28"/>
                <w:szCs w:val="28"/>
              </w:rPr>
              <w:t xml:space="preserve"> </w:t>
            </w:r>
            <w:r w:rsidRPr="0058148D">
              <w:rPr>
                <w:sz w:val="28"/>
                <w:szCs w:val="28"/>
              </w:rPr>
              <w:t>С.</w:t>
            </w:r>
            <w:r w:rsidRPr="0058148D">
              <w:rPr>
                <w:spacing w:val="-2"/>
                <w:sz w:val="28"/>
                <w:szCs w:val="28"/>
              </w:rPr>
              <w:t xml:space="preserve"> </w:t>
            </w:r>
            <w:r w:rsidRPr="0058148D">
              <w:rPr>
                <w:sz w:val="28"/>
                <w:szCs w:val="28"/>
              </w:rPr>
              <w:t>И.</w:t>
            </w:r>
            <w:r w:rsidRPr="0058148D">
              <w:rPr>
                <w:spacing w:val="-2"/>
                <w:sz w:val="28"/>
                <w:szCs w:val="28"/>
              </w:rPr>
              <w:t xml:space="preserve"> </w:t>
            </w:r>
            <w:r w:rsidRPr="0058148D">
              <w:rPr>
                <w:sz w:val="28"/>
                <w:szCs w:val="28"/>
              </w:rPr>
              <w:t>Ожегова</w:t>
            </w:r>
          </w:p>
        </w:tc>
      </w:tr>
      <w:tr w:rsidR="00CE02E6">
        <w:trPr>
          <w:trHeight w:val="885"/>
        </w:trPr>
        <w:tc>
          <w:tcPr>
            <w:tcW w:w="337" w:type="dxa"/>
            <w:shd w:val="clear" w:color="auto" w:fill="auto"/>
          </w:tcPr>
          <w:p w:rsidR="00CE02E6" w:rsidRPr="0058148D" w:rsidRDefault="00CE02E6">
            <w:pPr>
              <w:pStyle w:val="TableParagraph"/>
              <w:ind w:firstLine="709"/>
              <w:rPr>
                <w:sz w:val="28"/>
                <w:szCs w:val="28"/>
              </w:rPr>
            </w:pPr>
          </w:p>
        </w:tc>
        <w:tc>
          <w:tcPr>
            <w:tcW w:w="4505" w:type="dxa"/>
            <w:vMerge/>
            <w:shd w:val="clear" w:color="auto" w:fill="auto"/>
          </w:tcPr>
          <w:p w:rsidR="00CE02E6" w:rsidRPr="0058148D" w:rsidRDefault="00CE02E6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678" w:type="dxa"/>
            <w:shd w:val="clear" w:color="auto" w:fill="auto"/>
          </w:tcPr>
          <w:p w:rsidR="00CE02E6" w:rsidRDefault="00170871">
            <w:pPr>
              <w:pStyle w:val="TableParagraph"/>
              <w:ind w:firstLine="709"/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В.</w:t>
            </w:r>
          </w:p>
        </w:tc>
        <w:tc>
          <w:tcPr>
            <w:tcW w:w="4164" w:type="dxa"/>
            <w:shd w:val="clear" w:color="auto" w:fill="auto"/>
          </w:tcPr>
          <w:p w:rsidR="00CE02E6" w:rsidRDefault="00170871">
            <w:pPr>
              <w:pStyle w:val="TableParagraph"/>
              <w:ind w:firstLine="709"/>
            </w:pPr>
            <w:r w:rsidRPr="0058148D">
              <w:rPr>
                <w:sz w:val="28"/>
                <w:szCs w:val="28"/>
              </w:rPr>
              <w:t>«Словарь церковнославянского</w:t>
            </w:r>
            <w:r w:rsidRPr="0058148D">
              <w:rPr>
                <w:spacing w:val="-57"/>
                <w:sz w:val="28"/>
                <w:szCs w:val="28"/>
              </w:rPr>
              <w:t xml:space="preserve"> </w:t>
            </w:r>
            <w:r w:rsidRPr="0058148D">
              <w:rPr>
                <w:sz w:val="28"/>
                <w:szCs w:val="28"/>
              </w:rPr>
              <w:t>и русского языка»</w:t>
            </w:r>
            <w:r w:rsidRPr="0058148D">
              <w:rPr>
                <w:spacing w:val="-6"/>
                <w:sz w:val="28"/>
                <w:szCs w:val="28"/>
              </w:rPr>
              <w:t xml:space="preserve"> </w:t>
            </w:r>
            <w:r w:rsidRPr="0058148D">
              <w:rPr>
                <w:sz w:val="28"/>
                <w:szCs w:val="28"/>
              </w:rPr>
              <w:t>(1847)</w:t>
            </w:r>
          </w:p>
        </w:tc>
      </w:tr>
      <w:tr w:rsidR="00CE02E6">
        <w:trPr>
          <w:trHeight w:val="476"/>
        </w:trPr>
        <w:tc>
          <w:tcPr>
            <w:tcW w:w="337" w:type="dxa"/>
            <w:shd w:val="clear" w:color="auto" w:fill="auto"/>
          </w:tcPr>
          <w:p w:rsidR="00CE02E6" w:rsidRDefault="00170871">
            <w:pPr>
              <w:pStyle w:val="TableParagraph"/>
              <w:ind w:firstLine="709"/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3.</w:t>
            </w:r>
          </w:p>
        </w:tc>
        <w:tc>
          <w:tcPr>
            <w:tcW w:w="4505" w:type="dxa"/>
            <w:shd w:val="clear" w:color="auto" w:fill="auto"/>
          </w:tcPr>
          <w:p w:rsidR="00CE02E6" w:rsidRDefault="00170871">
            <w:pPr>
              <w:pStyle w:val="TableParagraph"/>
              <w:ind w:firstLine="709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У</w:t>
            </w:r>
            <w:r>
              <w:rPr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спортсменов</w:t>
            </w:r>
            <w:proofErr w:type="spellEnd"/>
            <w:r>
              <w:rPr>
                <w:sz w:val="28"/>
                <w:szCs w:val="28"/>
                <w:lang w:val="en-US"/>
              </w:rPr>
              <w:t>:</w:t>
            </w:r>
            <w:r>
              <w:rPr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мотоцикл</w:t>
            </w:r>
            <w:proofErr w:type="spellEnd"/>
            <w:r>
              <w:rPr>
                <w:sz w:val="28"/>
                <w:szCs w:val="28"/>
                <w:lang w:val="en-US"/>
              </w:rPr>
              <w:t>,</w:t>
            </w:r>
            <w:r>
              <w:rPr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велосипед</w:t>
            </w:r>
            <w:proofErr w:type="spellEnd"/>
          </w:p>
        </w:tc>
        <w:tc>
          <w:tcPr>
            <w:tcW w:w="678" w:type="dxa"/>
            <w:shd w:val="clear" w:color="auto" w:fill="auto"/>
          </w:tcPr>
          <w:p w:rsidR="00CE02E6" w:rsidRDefault="00CE02E6">
            <w:pPr>
              <w:pStyle w:val="TableParagraph"/>
              <w:ind w:firstLine="709"/>
              <w:rPr>
                <w:sz w:val="28"/>
                <w:szCs w:val="28"/>
                <w:lang w:val="en-US"/>
              </w:rPr>
            </w:pPr>
          </w:p>
        </w:tc>
        <w:tc>
          <w:tcPr>
            <w:tcW w:w="4164" w:type="dxa"/>
            <w:shd w:val="clear" w:color="auto" w:fill="auto"/>
          </w:tcPr>
          <w:p w:rsidR="00CE02E6" w:rsidRDefault="00CE02E6">
            <w:pPr>
              <w:pStyle w:val="TableParagraph"/>
              <w:ind w:firstLine="709"/>
              <w:rPr>
                <w:sz w:val="28"/>
                <w:szCs w:val="28"/>
                <w:lang w:val="en-US"/>
              </w:rPr>
            </w:pPr>
          </w:p>
        </w:tc>
      </w:tr>
      <w:tr w:rsidR="00CE02E6">
        <w:trPr>
          <w:trHeight w:val="945"/>
        </w:trPr>
        <w:tc>
          <w:tcPr>
            <w:tcW w:w="337" w:type="dxa"/>
            <w:shd w:val="clear" w:color="auto" w:fill="auto"/>
          </w:tcPr>
          <w:p w:rsidR="00CE02E6" w:rsidRDefault="00170871">
            <w:pPr>
              <w:pStyle w:val="TableParagraph"/>
              <w:ind w:firstLine="709"/>
              <w:jc w:val="center"/>
              <w:rPr>
                <w:i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4.</w:t>
            </w:r>
          </w:p>
        </w:tc>
        <w:tc>
          <w:tcPr>
            <w:tcW w:w="4505" w:type="dxa"/>
            <w:shd w:val="clear" w:color="auto" w:fill="auto"/>
          </w:tcPr>
          <w:p w:rsidR="00CE02E6" w:rsidRPr="0058148D" w:rsidRDefault="00170871">
            <w:pPr>
              <w:pStyle w:val="TableParagraph"/>
              <w:ind w:firstLine="709"/>
              <w:rPr>
                <w:sz w:val="28"/>
                <w:szCs w:val="28"/>
              </w:rPr>
            </w:pPr>
            <w:r w:rsidRPr="0058148D">
              <w:rPr>
                <w:i/>
                <w:sz w:val="28"/>
                <w:szCs w:val="28"/>
              </w:rPr>
              <w:t>перен</w:t>
            </w:r>
            <w:r w:rsidRPr="0058148D">
              <w:rPr>
                <w:sz w:val="28"/>
                <w:szCs w:val="28"/>
              </w:rPr>
              <w:t>.</w:t>
            </w:r>
            <w:r w:rsidRPr="0058148D">
              <w:rPr>
                <w:spacing w:val="-5"/>
                <w:sz w:val="28"/>
                <w:szCs w:val="28"/>
              </w:rPr>
              <w:t xml:space="preserve"> </w:t>
            </w:r>
            <w:r w:rsidRPr="0058148D">
              <w:rPr>
                <w:sz w:val="28"/>
                <w:szCs w:val="28"/>
              </w:rPr>
              <w:t>Об</w:t>
            </w:r>
            <w:r w:rsidRPr="0058148D">
              <w:rPr>
                <w:spacing w:val="-5"/>
                <w:sz w:val="28"/>
                <w:szCs w:val="28"/>
              </w:rPr>
              <w:t xml:space="preserve"> </w:t>
            </w:r>
            <w:r w:rsidRPr="0058148D">
              <w:rPr>
                <w:sz w:val="28"/>
                <w:szCs w:val="28"/>
              </w:rPr>
              <w:t>организации,</w:t>
            </w:r>
            <w:r w:rsidRPr="0058148D">
              <w:rPr>
                <w:spacing w:val="-7"/>
                <w:sz w:val="28"/>
                <w:szCs w:val="28"/>
              </w:rPr>
              <w:t xml:space="preserve"> </w:t>
            </w:r>
            <w:r w:rsidRPr="0058148D">
              <w:rPr>
                <w:sz w:val="28"/>
                <w:szCs w:val="28"/>
              </w:rPr>
              <w:t>действующей</w:t>
            </w:r>
            <w:r w:rsidRPr="0058148D">
              <w:rPr>
                <w:spacing w:val="-57"/>
                <w:sz w:val="28"/>
                <w:szCs w:val="28"/>
              </w:rPr>
              <w:t xml:space="preserve"> </w:t>
            </w:r>
            <w:r w:rsidRPr="0058148D">
              <w:rPr>
                <w:sz w:val="28"/>
                <w:szCs w:val="28"/>
              </w:rPr>
              <w:t>подобно</w:t>
            </w:r>
            <w:r w:rsidRPr="0058148D">
              <w:rPr>
                <w:spacing w:val="-1"/>
                <w:sz w:val="28"/>
                <w:szCs w:val="28"/>
              </w:rPr>
              <w:t xml:space="preserve"> </w:t>
            </w:r>
            <w:r w:rsidRPr="0058148D">
              <w:rPr>
                <w:sz w:val="28"/>
                <w:szCs w:val="28"/>
              </w:rPr>
              <w:t>механизму</w:t>
            </w:r>
          </w:p>
        </w:tc>
        <w:tc>
          <w:tcPr>
            <w:tcW w:w="678" w:type="dxa"/>
            <w:shd w:val="clear" w:color="auto" w:fill="auto"/>
          </w:tcPr>
          <w:p w:rsidR="00CE02E6" w:rsidRPr="0058148D" w:rsidRDefault="00CE02E6">
            <w:pPr>
              <w:pStyle w:val="TableParagraph"/>
              <w:ind w:firstLine="709"/>
              <w:rPr>
                <w:sz w:val="28"/>
                <w:szCs w:val="28"/>
              </w:rPr>
            </w:pPr>
          </w:p>
        </w:tc>
        <w:tc>
          <w:tcPr>
            <w:tcW w:w="4164" w:type="dxa"/>
            <w:shd w:val="clear" w:color="auto" w:fill="auto"/>
          </w:tcPr>
          <w:p w:rsidR="00CE02E6" w:rsidRPr="0058148D" w:rsidRDefault="00CE02E6">
            <w:pPr>
              <w:pStyle w:val="TableParagraph"/>
              <w:ind w:firstLine="709"/>
              <w:rPr>
                <w:sz w:val="28"/>
                <w:szCs w:val="28"/>
              </w:rPr>
            </w:pPr>
          </w:p>
        </w:tc>
      </w:tr>
      <w:tr w:rsidR="00CE02E6">
        <w:trPr>
          <w:trHeight w:val="1362"/>
        </w:trPr>
        <w:tc>
          <w:tcPr>
            <w:tcW w:w="337" w:type="dxa"/>
            <w:shd w:val="clear" w:color="auto" w:fill="auto"/>
          </w:tcPr>
          <w:p w:rsidR="00CE02E6" w:rsidRDefault="00170871">
            <w:pPr>
              <w:pStyle w:val="TableParagraph"/>
              <w:ind w:firstLine="709"/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5.</w:t>
            </w:r>
          </w:p>
        </w:tc>
        <w:tc>
          <w:tcPr>
            <w:tcW w:w="4505" w:type="dxa"/>
            <w:shd w:val="clear" w:color="auto" w:fill="auto"/>
          </w:tcPr>
          <w:p w:rsidR="00CE02E6" w:rsidRPr="0058148D" w:rsidRDefault="00170871">
            <w:pPr>
              <w:pStyle w:val="TableParagraph"/>
              <w:ind w:firstLine="709"/>
              <w:rPr>
                <w:sz w:val="28"/>
                <w:szCs w:val="28"/>
              </w:rPr>
            </w:pPr>
            <w:r w:rsidRPr="0058148D">
              <w:rPr>
                <w:sz w:val="28"/>
                <w:szCs w:val="28"/>
              </w:rPr>
              <w:t>Механическое</w:t>
            </w:r>
            <w:r w:rsidRPr="0058148D">
              <w:rPr>
                <w:spacing w:val="-6"/>
                <w:sz w:val="28"/>
                <w:szCs w:val="28"/>
              </w:rPr>
              <w:t xml:space="preserve"> </w:t>
            </w:r>
            <w:r w:rsidRPr="0058148D">
              <w:rPr>
                <w:sz w:val="28"/>
                <w:szCs w:val="28"/>
              </w:rPr>
              <w:t>устройство,</w:t>
            </w:r>
            <w:r w:rsidRPr="0058148D">
              <w:rPr>
                <w:spacing w:val="-7"/>
                <w:sz w:val="28"/>
                <w:szCs w:val="28"/>
              </w:rPr>
              <w:t xml:space="preserve"> </w:t>
            </w:r>
            <w:r w:rsidRPr="0058148D">
              <w:rPr>
                <w:sz w:val="28"/>
                <w:szCs w:val="28"/>
              </w:rPr>
              <w:t>совершающее</w:t>
            </w:r>
            <w:r w:rsidRPr="0058148D">
              <w:rPr>
                <w:spacing w:val="-57"/>
                <w:sz w:val="28"/>
                <w:szCs w:val="28"/>
              </w:rPr>
              <w:t xml:space="preserve"> </w:t>
            </w:r>
            <w:r w:rsidRPr="0058148D">
              <w:rPr>
                <w:sz w:val="28"/>
                <w:szCs w:val="28"/>
              </w:rPr>
              <w:t>полезную</w:t>
            </w:r>
            <w:r w:rsidRPr="0058148D">
              <w:rPr>
                <w:spacing w:val="-1"/>
                <w:sz w:val="28"/>
                <w:szCs w:val="28"/>
              </w:rPr>
              <w:t xml:space="preserve"> </w:t>
            </w:r>
            <w:r w:rsidRPr="0058148D">
              <w:rPr>
                <w:sz w:val="28"/>
                <w:szCs w:val="28"/>
              </w:rPr>
              <w:t>работу</w:t>
            </w:r>
            <w:r w:rsidRPr="0058148D">
              <w:rPr>
                <w:spacing w:val="-5"/>
                <w:sz w:val="28"/>
                <w:szCs w:val="28"/>
              </w:rPr>
              <w:t xml:space="preserve"> </w:t>
            </w:r>
            <w:r w:rsidRPr="0058148D">
              <w:rPr>
                <w:sz w:val="28"/>
                <w:szCs w:val="28"/>
              </w:rPr>
              <w:t>с</w:t>
            </w:r>
            <w:r w:rsidRPr="0058148D">
              <w:rPr>
                <w:spacing w:val="-2"/>
                <w:sz w:val="28"/>
                <w:szCs w:val="28"/>
              </w:rPr>
              <w:t xml:space="preserve"> </w:t>
            </w:r>
            <w:r w:rsidRPr="0058148D">
              <w:rPr>
                <w:sz w:val="28"/>
                <w:szCs w:val="28"/>
              </w:rPr>
              <w:t>преобразованием</w:t>
            </w:r>
          </w:p>
          <w:p w:rsidR="00CE02E6" w:rsidRDefault="00170871">
            <w:pPr>
              <w:pStyle w:val="TableParagraph"/>
              <w:ind w:firstLine="709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энергии</w:t>
            </w:r>
            <w:proofErr w:type="spellEnd"/>
            <w:r>
              <w:rPr>
                <w:sz w:val="28"/>
                <w:szCs w:val="28"/>
                <w:lang w:val="en-US"/>
              </w:rPr>
              <w:t>,</w:t>
            </w:r>
            <w:r>
              <w:rPr>
                <w:spacing w:val="-4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материалов</w:t>
            </w:r>
            <w:proofErr w:type="spellEnd"/>
            <w:r>
              <w:rPr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или</w:t>
            </w:r>
            <w:proofErr w:type="spellEnd"/>
            <w:r>
              <w:rPr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информации</w:t>
            </w:r>
            <w:proofErr w:type="spellEnd"/>
          </w:p>
        </w:tc>
        <w:tc>
          <w:tcPr>
            <w:tcW w:w="678" w:type="dxa"/>
            <w:shd w:val="clear" w:color="auto" w:fill="auto"/>
          </w:tcPr>
          <w:p w:rsidR="00CE02E6" w:rsidRDefault="00CE02E6">
            <w:pPr>
              <w:pStyle w:val="TableParagraph"/>
              <w:ind w:firstLine="709"/>
              <w:rPr>
                <w:sz w:val="28"/>
                <w:szCs w:val="28"/>
                <w:lang w:val="en-US"/>
              </w:rPr>
            </w:pPr>
          </w:p>
        </w:tc>
        <w:tc>
          <w:tcPr>
            <w:tcW w:w="4164" w:type="dxa"/>
            <w:shd w:val="clear" w:color="auto" w:fill="auto"/>
          </w:tcPr>
          <w:p w:rsidR="00CE02E6" w:rsidRDefault="00CE02E6">
            <w:pPr>
              <w:pStyle w:val="TableParagraph"/>
              <w:ind w:firstLine="709"/>
              <w:rPr>
                <w:sz w:val="28"/>
                <w:szCs w:val="28"/>
                <w:lang w:val="en-US"/>
              </w:rPr>
            </w:pPr>
          </w:p>
        </w:tc>
      </w:tr>
      <w:tr w:rsidR="00CE02E6">
        <w:trPr>
          <w:trHeight w:val="80"/>
        </w:trPr>
        <w:tc>
          <w:tcPr>
            <w:tcW w:w="337" w:type="dxa"/>
            <w:shd w:val="clear" w:color="auto" w:fill="auto"/>
          </w:tcPr>
          <w:p w:rsidR="00CE02E6" w:rsidRDefault="00170871">
            <w:pPr>
              <w:pStyle w:val="TableParagraph"/>
              <w:ind w:firstLine="709"/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6.</w:t>
            </w:r>
          </w:p>
        </w:tc>
        <w:tc>
          <w:tcPr>
            <w:tcW w:w="4505" w:type="dxa"/>
            <w:shd w:val="clear" w:color="auto" w:fill="auto"/>
          </w:tcPr>
          <w:p w:rsidR="00CE02E6" w:rsidRPr="0058148D" w:rsidRDefault="00170871">
            <w:pPr>
              <w:pStyle w:val="TableParagraph"/>
              <w:ind w:firstLine="709"/>
              <w:rPr>
                <w:sz w:val="28"/>
                <w:szCs w:val="28"/>
              </w:rPr>
            </w:pPr>
            <w:r w:rsidRPr="0058148D">
              <w:rPr>
                <w:sz w:val="28"/>
                <w:szCs w:val="28"/>
              </w:rPr>
              <w:t>Всякое</w:t>
            </w:r>
            <w:r w:rsidRPr="0058148D">
              <w:rPr>
                <w:spacing w:val="-3"/>
                <w:sz w:val="28"/>
                <w:szCs w:val="28"/>
              </w:rPr>
              <w:t xml:space="preserve"> </w:t>
            </w:r>
            <w:r w:rsidRPr="0058148D">
              <w:rPr>
                <w:sz w:val="28"/>
                <w:szCs w:val="28"/>
              </w:rPr>
              <w:t>орудие,</w:t>
            </w:r>
            <w:r w:rsidRPr="0058148D">
              <w:rPr>
                <w:spacing w:val="-1"/>
                <w:sz w:val="28"/>
                <w:szCs w:val="28"/>
              </w:rPr>
              <w:t xml:space="preserve"> </w:t>
            </w:r>
            <w:r w:rsidRPr="0058148D">
              <w:rPr>
                <w:sz w:val="28"/>
                <w:szCs w:val="28"/>
              </w:rPr>
              <w:t>служащее</w:t>
            </w:r>
            <w:r w:rsidRPr="0058148D">
              <w:rPr>
                <w:spacing w:val="-3"/>
                <w:sz w:val="28"/>
                <w:szCs w:val="28"/>
              </w:rPr>
              <w:t xml:space="preserve"> </w:t>
            </w:r>
            <w:r w:rsidRPr="0058148D">
              <w:rPr>
                <w:sz w:val="28"/>
                <w:szCs w:val="28"/>
              </w:rPr>
              <w:t>к</w:t>
            </w:r>
            <w:r w:rsidRPr="0058148D">
              <w:rPr>
                <w:spacing w:val="1"/>
                <w:sz w:val="28"/>
                <w:szCs w:val="28"/>
              </w:rPr>
              <w:t xml:space="preserve"> </w:t>
            </w:r>
            <w:r w:rsidRPr="0058148D">
              <w:rPr>
                <w:sz w:val="28"/>
                <w:szCs w:val="28"/>
              </w:rPr>
              <w:t>удобнейшему</w:t>
            </w:r>
          </w:p>
          <w:p w:rsidR="00CE02E6" w:rsidRPr="0058148D" w:rsidRDefault="00170871">
            <w:pPr>
              <w:pStyle w:val="TableParagraph"/>
              <w:ind w:firstLine="709"/>
              <w:rPr>
                <w:sz w:val="28"/>
                <w:szCs w:val="28"/>
              </w:rPr>
            </w:pPr>
            <w:r w:rsidRPr="0058148D">
              <w:rPr>
                <w:sz w:val="28"/>
                <w:szCs w:val="28"/>
              </w:rPr>
              <w:t>движению тел с умалением силы или</w:t>
            </w:r>
            <w:r w:rsidRPr="0058148D">
              <w:rPr>
                <w:spacing w:val="-58"/>
                <w:sz w:val="28"/>
                <w:szCs w:val="28"/>
              </w:rPr>
              <w:t xml:space="preserve"> </w:t>
            </w:r>
            <w:r w:rsidRPr="0058148D">
              <w:rPr>
                <w:sz w:val="28"/>
                <w:szCs w:val="28"/>
              </w:rPr>
              <w:t>времени</w:t>
            </w:r>
          </w:p>
          <w:p w:rsidR="00CE02E6" w:rsidRPr="0058148D" w:rsidRDefault="00CE02E6">
            <w:pPr>
              <w:pStyle w:val="TableParagraph"/>
              <w:ind w:firstLine="709"/>
              <w:rPr>
                <w:sz w:val="28"/>
                <w:szCs w:val="28"/>
              </w:rPr>
            </w:pPr>
          </w:p>
        </w:tc>
        <w:tc>
          <w:tcPr>
            <w:tcW w:w="678" w:type="dxa"/>
            <w:shd w:val="clear" w:color="auto" w:fill="auto"/>
          </w:tcPr>
          <w:p w:rsidR="00CE02E6" w:rsidRPr="0058148D" w:rsidRDefault="00CE02E6">
            <w:pPr>
              <w:pStyle w:val="TableParagraph"/>
              <w:ind w:firstLine="709"/>
              <w:rPr>
                <w:sz w:val="28"/>
                <w:szCs w:val="28"/>
              </w:rPr>
            </w:pPr>
          </w:p>
        </w:tc>
        <w:tc>
          <w:tcPr>
            <w:tcW w:w="4164" w:type="dxa"/>
            <w:shd w:val="clear" w:color="auto" w:fill="auto"/>
          </w:tcPr>
          <w:p w:rsidR="00CE02E6" w:rsidRPr="0058148D" w:rsidRDefault="00CE02E6">
            <w:pPr>
              <w:pStyle w:val="TableParagraph"/>
              <w:ind w:firstLine="709"/>
              <w:rPr>
                <w:sz w:val="28"/>
                <w:szCs w:val="28"/>
              </w:rPr>
            </w:pPr>
          </w:p>
        </w:tc>
      </w:tr>
    </w:tbl>
    <w:p w:rsidR="00CE02E6" w:rsidRDefault="00170871">
      <w:pPr>
        <w:pStyle w:val="17"/>
        <w:numPr>
          <w:ilvl w:val="1"/>
          <w:numId w:val="2"/>
        </w:numPr>
        <w:tabs>
          <w:tab w:val="left" w:pos="1315"/>
        </w:tabs>
        <w:ind w:left="0" w:firstLine="709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Технические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требования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к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оформлению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заданий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муниципального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этапа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олимпиады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Бланки ответов не должны содержать сведений, которые могут раскрыть содержание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заданий.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разработке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бланков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ответов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необходимо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учитывать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следующее:</w:t>
      </w:r>
    </w:p>
    <w:p w:rsidR="00CE02E6" w:rsidRDefault="00170871">
      <w:pPr>
        <w:pStyle w:val="17"/>
        <w:numPr>
          <w:ilvl w:val="0"/>
          <w:numId w:val="4"/>
        </w:numPr>
        <w:tabs>
          <w:tab w:val="left" w:pos="128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первый лист бланка ответов – титульный. На титульном листе должна содержаться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следующая информация: указание этапа олимпиады (школьный, муниципальный); текущий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учебный год; поле, отведенное под код/шифр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участника; строки для заполнения данных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участником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(Ф.И.О.,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класс,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полное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наименование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организации);</w:t>
      </w:r>
    </w:p>
    <w:p w:rsidR="00CE02E6" w:rsidRDefault="00170871">
      <w:pPr>
        <w:pStyle w:val="17"/>
        <w:numPr>
          <w:ilvl w:val="0"/>
          <w:numId w:val="4"/>
        </w:numPr>
        <w:tabs>
          <w:tab w:val="left" w:pos="128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второй и последующие листы содержат поле, отведенное под код/шифр участника;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указание номера задания; поле для выполнения задания участником (разлинованный лист,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таблица,</w:t>
      </w:r>
      <w:r>
        <w:rPr>
          <w:spacing w:val="50"/>
          <w:sz w:val="28"/>
          <w:szCs w:val="28"/>
        </w:rPr>
        <w:t xml:space="preserve"> </w:t>
      </w:r>
      <w:r>
        <w:rPr>
          <w:sz w:val="28"/>
          <w:szCs w:val="28"/>
        </w:rPr>
        <w:t>схема,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рисунок,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т.д.);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максимальный</w:t>
      </w:r>
      <w:r>
        <w:rPr>
          <w:spacing w:val="52"/>
          <w:sz w:val="28"/>
          <w:szCs w:val="28"/>
        </w:rPr>
        <w:t xml:space="preserve"> </w:t>
      </w:r>
      <w:r>
        <w:rPr>
          <w:sz w:val="28"/>
          <w:szCs w:val="28"/>
        </w:rPr>
        <w:t>балл,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который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может</w:t>
      </w:r>
      <w:r>
        <w:rPr>
          <w:spacing w:val="52"/>
          <w:sz w:val="28"/>
          <w:szCs w:val="28"/>
        </w:rPr>
        <w:t xml:space="preserve"> </w:t>
      </w:r>
      <w:r>
        <w:rPr>
          <w:sz w:val="28"/>
          <w:szCs w:val="28"/>
        </w:rPr>
        <w:t>получить</w:t>
      </w:r>
      <w:r>
        <w:rPr>
          <w:spacing w:val="57"/>
          <w:sz w:val="28"/>
          <w:szCs w:val="28"/>
        </w:rPr>
        <w:t xml:space="preserve"> </w:t>
      </w:r>
      <w:r>
        <w:rPr>
          <w:sz w:val="28"/>
          <w:szCs w:val="28"/>
        </w:rPr>
        <w:t>участник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за его выполнение; поле для выставления фактически набранных баллов; поле для подписи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членов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жюри.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разработке критериев и методики выполненных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олимпиадных заданий важно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руководствоваться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следующими требованиями:</w:t>
      </w:r>
    </w:p>
    <w:p w:rsidR="00CE02E6" w:rsidRDefault="00170871">
      <w:pPr>
        <w:pStyle w:val="17"/>
        <w:numPr>
          <w:ilvl w:val="0"/>
          <w:numId w:val="4"/>
        </w:numPr>
        <w:tabs>
          <w:tab w:val="left" w:pos="128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полнота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(достаточная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детализация)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описания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критериев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методики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оценивания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выполненных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олимпиадных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заданий 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начисления баллов;</w:t>
      </w:r>
    </w:p>
    <w:p w:rsidR="00CE02E6" w:rsidRDefault="00170871">
      <w:pPr>
        <w:pStyle w:val="17"/>
        <w:numPr>
          <w:ilvl w:val="0"/>
          <w:numId w:val="4"/>
        </w:numPr>
        <w:tabs>
          <w:tab w:val="left" w:pos="128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понятность, полноценность и однозначность приведенных индикаторов оценивания.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Каждое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задание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должно</w:t>
      </w:r>
      <w:r>
        <w:rPr>
          <w:spacing w:val="62"/>
          <w:sz w:val="28"/>
          <w:szCs w:val="28"/>
        </w:rPr>
        <w:t xml:space="preserve"> </w:t>
      </w:r>
      <w:r>
        <w:rPr>
          <w:sz w:val="28"/>
          <w:szCs w:val="28"/>
        </w:rPr>
        <w:t>иметь</w:t>
      </w:r>
      <w:r>
        <w:rPr>
          <w:spacing w:val="63"/>
          <w:sz w:val="28"/>
          <w:szCs w:val="28"/>
        </w:rPr>
        <w:t xml:space="preserve"> </w:t>
      </w:r>
      <w:r>
        <w:rPr>
          <w:sz w:val="28"/>
          <w:szCs w:val="28"/>
        </w:rPr>
        <w:t>чёткую</w:t>
      </w:r>
      <w:r>
        <w:rPr>
          <w:spacing w:val="62"/>
          <w:sz w:val="28"/>
          <w:szCs w:val="28"/>
        </w:rPr>
        <w:t xml:space="preserve"> </w:t>
      </w:r>
      <w:r>
        <w:rPr>
          <w:sz w:val="28"/>
          <w:szCs w:val="28"/>
        </w:rPr>
        <w:t>систему</w:t>
      </w:r>
      <w:r>
        <w:rPr>
          <w:spacing w:val="116"/>
          <w:sz w:val="28"/>
          <w:szCs w:val="28"/>
        </w:rPr>
        <w:t xml:space="preserve"> </w:t>
      </w:r>
      <w:r>
        <w:rPr>
          <w:sz w:val="28"/>
          <w:szCs w:val="28"/>
        </w:rPr>
        <w:t>оценивания</w:t>
      </w:r>
      <w:r>
        <w:rPr>
          <w:spacing w:val="62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62"/>
          <w:sz w:val="28"/>
          <w:szCs w:val="28"/>
        </w:rPr>
        <w:t xml:space="preserve"> </w:t>
      </w:r>
      <w:r>
        <w:rPr>
          <w:sz w:val="28"/>
          <w:szCs w:val="28"/>
        </w:rPr>
        <w:t>определённым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параметрам,</w:t>
      </w:r>
      <w:r>
        <w:rPr>
          <w:spacing w:val="59"/>
          <w:sz w:val="28"/>
          <w:szCs w:val="28"/>
        </w:rPr>
        <w:t xml:space="preserve"> </w:t>
      </w:r>
      <w:r>
        <w:rPr>
          <w:sz w:val="28"/>
          <w:szCs w:val="28"/>
        </w:rPr>
        <w:t>которые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разрабатываются</w:t>
      </w:r>
      <w:r>
        <w:rPr>
          <w:spacing w:val="58"/>
          <w:sz w:val="28"/>
          <w:szCs w:val="28"/>
        </w:rPr>
        <w:t xml:space="preserve"> </w:t>
      </w:r>
      <w:r>
        <w:rPr>
          <w:sz w:val="28"/>
          <w:szCs w:val="28"/>
        </w:rPr>
        <w:t>предметно-методической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комиссией.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составлении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заданий,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бланков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ответов,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критериев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методики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оценивания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выполненных олимпиадных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заданий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необходимо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соблюдать единый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стиль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оформления.</w:t>
      </w:r>
    </w:p>
    <w:p w:rsidR="00CE02E6" w:rsidRDefault="00170871">
      <w:pPr>
        <w:pStyle w:val="a0"/>
        <w:ind w:firstLine="709"/>
        <w:rPr>
          <w:sz w:val="28"/>
          <w:szCs w:val="28"/>
        </w:rPr>
      </w:pPr>
      <w:r>
        <w:rPr>
          <w:sz w:val="28"/>
          <w:szCs w:val="28"/>
        </w:rPr>
        <w:t>Рекомендуемые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технические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параметры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оформления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материалов:</w:t>
      </w:r>
    </w:p>
    <w:p w:rsidR="00CE02E6" w:rsidRDefault="00170871">
      <w:pPr>
        <w:pStyle w:val="17"/>
        <w:numPr>
          <w:ilvl w:val="0"/>
          <w:numId w:val="4"/>
        </w:numPr>
        <w:tabs>
          <w:tab w:val="left" w:pos="1282"/>
        </w:tabs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размер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бумаги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(формат листа)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А4;</w:t>
      </w:r>
    </w:p>
    <w:p w:rsidR="00CE02E6" w:rsidRDefault="00170871">
      <w:pPr>
        <w:pStyle w:val="17"/>
        <w:numPr>
          <w:ilvl w:val="0"/>
          <w:numId w:val="4"/>
        </w:numPr>
        <w:tabs>
          <w:tab w:val="left" w:pos="128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размер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полей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страниц: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правое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см,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верхнее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нижнее 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мм,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левое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см;</w:t>
      </w:r>
    </w:p>
    <w:p w:rsidR="00CE02E6" w:rsidRDefault="00170871">
      <w:pPr>
        <w:pStyle w:val="17"/>
        <w:numPr>
          <w:ilvl w:val="0"/>
          <w:numId w:val="4"/>
        </w:numPr>
        <w:tabs>
          <w:tab w:val="left" w:pos="1282"/>
        </w:tabs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размер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колонтитулов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 1,25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см;</w:t>
      </w:r>
    </w:p>
    <w:p w:rsidR="00CE02E6" w:rsidRDefault="00170871">
      <w:pPr>
        <w:pStyle w:val="17"/>
        <w:numPr>
          <w:ilvl w:val="0"/>
          <w:numId w:val="4"/>
        </w:numPr>
        <w:tabs>
          <w:tab w:val="left" w:pos="1282"/>
        </w:tabs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отступ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первой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строки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абзаца 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1,25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см;</w:t>
      </w:r>
    </w:p>
    <w:p w:rsidR="00CE02E6" w:rsidRDefault="00170871">
      <w:pPr>
        <w:pStyle w:val="17"/>
        <w:numPr>
          <w:ilvl w:val="0"/>
          <w:numId w:val="4"/>
        </w:numPr>
        <w:tabs>
          <w:tab w:val="left" w:pos="1282"/>
        </w:tabs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размер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межстрочного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интервала 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1,5;</w:t>
      </w:r>
    </w:p>
    <w:p w:rsidR="00CE02E6" w:rsidRDefault="00170871">
      <w:pPr>
        <w:pStyle w:val="17"/>
        <w:numPr>
          <w:ilvl w:val="0"/>
          <w:numId w:val="4"/>
        </w:numPr>
        <w:tabs>
          <w:tab w:val="left" w:pos="1282"/>
        </w:tabs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размер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шрифта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кегль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менее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12;</w:t>
      </w:r>
    </w:p>
    <w:p w:rsidR="00CE02E6" w:rsidRPr="0058148D" w:rsidRDefault="00170871">
      <w:pPr>
        <w:pStyle w:val="17"/>
        <w:numPr>
          <w:ilvl w:val="0"/>
          <w:numId w:val="4"/>
        </w:numPr>
        <w:tabs>
          <w:tab w:val="left" w:pos="1282"/>
        </w:tabs>
        <w:ind w:left="0" w:firstLine="709"/>
        <w:jc w:val="left"/>
        <w:rPr>
          <w:sz w:val="28"/>
          <w:szCs w:val="28"/>
          <w:lang w:val="en-US"/>
        </w:rPr>
      </w:pPr>
      <w:r>
        <w:rPr>
          <w:sz w:val="28"/>
          <w:szCs w:val="28"/>
        </w:rPr>
        <w:t>тип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шрифта</w:t>
      </w:r>
      <w:r>
        <w:rPr>
          <w:spacing w:val="-1"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–</w:t>
      </w:r>
      <w:r>
        <w:rPr>
          <w:spacing w:val="-1"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Times</w:t>
      </w:r>
      <w:r>
        <w:rPr>
          <w:spacing w:val="-1"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New Roman;</w:t>
      </w:r>
    </w:p>
    <w:p w:rsidR="00CE02E6" w:rsidRDefault="00170871">
      <w:pPr>
        <w:pStyle w:val="17"/>
        <w:numPr>
          <w:ilvl w:val="0"/>
          <w:numId w:val="4"/>
        </w:numPr>
        <w:tabs>
          <w:tab w:val="left" w:pos="1282"/>
        </w:tabs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выравнивание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ширине;</w:t>
      </w:r>
    </w:p>
    <w:p w:rsidR="00CE02E6" w:rsidRDefault="00170871">
      <w:pPr>
        <w:pStyle w:val="17"/>
        <w:numPr>
          <w:ilvl w:val="0"/>
          <w:numId w:val="4"/>
        </w:numPr>
        <w:tabs>
          <w:tab w:val="left" w:pos="128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нумерация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страниц: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страницы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должны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быть пронумерованы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арабскими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цифрами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 центре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нижней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части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листа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без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точки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соблюдением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сквозной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нумерации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всему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документу;</w:t>
      </w:r>
    </w:p>
    <w:p w:rsidR="00CE02E6" w:rsidRDefault="00170871">
      <w:pPr>
        <w:pStyle w:val="17"/>
        <w:numPr>
          <w:ilvl w:val="0"/>
          <w:numId w:val="4"/>
        </w:numPr>
        <w:tabs>
          <w:tab w:val="left" w:pos="128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титульный лист должен быть включен в общую нумерацию страниц бланка ответов,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номер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страницы на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титульном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листе не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ставится;</w:t>
      </w:r>
    </w:p>
    <w:p w:rsidR="00CE02E6" w:rsidRDefault="00170871">
      <w:pPr>
        <w:pStyle w:val="17"/>
        <w:numPr>
          <w:ilvl w:val="0"/>
          <w:numId w:val="4"/>
        </w:numPr>
        <w:tabs>
          <w:tab w:val="left" w:pos="128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рисунки и изображения должны быть хорошего разрешения (качества) и в цвете,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данное условие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принципиальным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необходимым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выполнения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заданий;</w:t>
      </w:r>
    </w:p>
    <w:p w:rsidR="00CE02E6" w:rsidRDefault="00170871">
      <w:pPr>
        <w:pStyle w:val="17"/>
        <w:numPr>
          <w:ilvl w:val="0"/>
          <w:numId w:val="4"/>
        </w:numPr>
        <w:tabs>
          <w:tab w:val="left" w:pos="128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таблицы и схемы должны быть четко обозначены, сгруппированы и рационально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размещены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относительно параметров страницы.</w:t>
      </w:r>
    </w:p>
    <w:p w:rsidR="00CE02E6" w:rsidRDefault="00CE02E6">
      <w:pPr>
        <w:pStyle w:val="a0"/>
        <w:ind w:firstLine="709"/>
        <w:rPr>
          <w:sz w:val="28"/>
          <w:szCs w:val="28"/>
        </w:rPr>
      </w:pPr>
    </w:p>
    <w:p w:rsidR="00CE02E6" w:rsidRDefault="00170871">
      <w:pPr>
        <w:pStyle w:val="3"/>
        <w:numPr>
          <w:ilvl w:val="1"/>
          <w:numId w:val="2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4" w:name="_bookmark266"/>
      <w:bookmarkEnd w:id="4"/>
      <w:r>
        <w:rPr>
          <w:sz w:val="28"/>
          <w:szCs w:val="28"/>
        </w:rPr>
        <w:t>Перечень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справочных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материалов,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средств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связи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электронно-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вычислительной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техники,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разрешенных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использованию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время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олимпиады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Участникам олимпиады запрещается использовать при выполнении заданий любые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справочные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материалы, словари,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средства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связи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иное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техническое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оборудование.</w:t>
      </w:r>
    </w:p>
    <w:p w:rsidR="00CE02E6" w:rsidRDefault="00CE02E6">
      <w:pPr>
        <w:pStyle w:val="a0"/>
        <w:ind w:firstLine="709"/>
        <w:rPr>
          <w:sz w:val="28"/>
          <w:szCs w:val="28"/>
        </w:rPr>
      </w:pPr>
    </w:p>
    <w:p w:rsidR="00CE02E6" w:rsidRDefault="00170871">
      <w:pPr>
        <w:pStyle w:val="3"/>
        <w:numPr>
          <w:ilvl w:val="1"/>
          <w:numId w:val="2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5" w:name="_bookmark267"/>
      <w:bookmarkEnd w:id="5"/>
      <w:r>
        <w:rPr>
          <w:sz w:val="28"/>
          <w:szCs w:val="28"/>
        </w:rPr>
        <w:t>Критерии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методика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оценивания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выполнения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олимпиадных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заданий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Каждое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должно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иметь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чёткую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систему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оценивания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определённым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параметрам,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которые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разрабатываются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предметно-методической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комиссией.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Количество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баллов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устанавливается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зависимости от уровня сложности конкретного вопроса.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 формировании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критериев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оценивания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следует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соблюдать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баланс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максимально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возможных баллов: в комплектах не должно быть большой разницы между суммой за каждое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задание (</w:t>
      </w:r>
      <w:r>
        <w:rPr>
          <w:b/>
          <w:sz w:val="28"/>
          <w:szCs w:val="28"/>
        </w:rPr>
        <w:t xml:space="preserve">не рекомендуется </w:t>
      </w:r>
      <w:r>
        <w:rPr>
          <w:sz w:val="28"/>
          <w:szCs w:val="28"/>
        </w:rPr>
        <w:t>включать в комплекты задания, максимальная сумма за которые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составляет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менее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3 баллов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 более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20 баллов).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должен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оформлен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структурой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задания.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Задание «расщепляется» на составляющие его элементы, каждый из которых оценивается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отдельно; в зависимости от сложности каждому элементу присваивается свой балл; сумма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баллов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составляет оценку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ответ.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Возможный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пример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оформления:</w:t>
      </w:r>
    </w:p>
    <w:p w:rsidR="00CE02E6" w:rsidRDefault="00170871">
      <w:pPr>
        <w:pStyle w:val="2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ЗАДАНИЕ.</w:t>
      </w:r>
    </w:p>
    <w:p w:rsidR="00CE02E6" w:rsidRDefault="00170871">
      <w:pPr>
        <w:pStyle w:val="a0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Распределите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нижеприведённые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словосочетания,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называющие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продукты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питания,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 две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группы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зависимости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одного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постоянного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морфологического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признака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имени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прилагательного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составе.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Объясните свой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ответ.</w:t>
      </w:r>
    </w:p>
    <w:p w:rsidR="00CE02E6" w:rsidRDefault="00170871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пряный</w:t>
      </w:r>
      <w:r>
        <w:rPr>
          <w:i/>
          <w:spacing w:val="-2"/>
          <w:sz w:val="28"/>
          <w:szCs w:val="28"/>
        </w:rPr>
        <w:t xml:space="preserve"> </w:t>
      </w:r>
      <w:r>
        <w:rPr>
          <w:i/>
          <w:sz w:val="28"/>
          <w:szCs w:val="28"/>
        </w:rPr>
        <w:t>хлеб,</w:t>
      </w:r>
      <w:r>
        <w:rPr>
          <w:i/>
          <w:spacing w:val="-2"/>
          <w:sz w:val="28"/>
          <w:szCs w:val="28"/>
        </w:rPr>
        <w:t xml:space="preserve"> </w:t>
      </w:r>
      <w:r>
        <w:rPr>
          <w:i/>
          <w:sz w:val="28"/>
          <w:szCs w:val="28"/>
        </w:rPr>
        <w:t>терпкий</w:t>
      </w:r>
      <w:r>
        <w:rPr>
          <w:i/>
          <w:spacing w:val="-2"/>
          <w:sz w:val="28"/>
          <w:szCs w:val="28"/>
        </w:rPr>
        <w:t xml:space="preserve"> </w:t>
      </w:r>
      <w:r>
        <w:rPr>
          <w:i/>
          <w:sz w:val="28"/>
          <w:szCs w:val="28"/>
        </w:rPr>
        <w:t>напиток,</w:t>
      </w:r>
      <w:r>
        <w:rPr>
          <w:i/>
          <w:spacing w:val="-2"/>
          <w:sz w:val="28"/>
          <w:szCs w:val="28"/>
        </w:rPr>
        <w:t xml:space="preserve"> </w:t>
      </w:r>
      <w:r>
        <w:rPr>
          <w:i/>
          <w:sz w:val="28"/>
          <w:szCs w:val="28"/>
        </w:rPr>
        <w:t>горький</w:t>
      </w:r>
      <w:r>
        <w:rPr>
          <w:i/>
          <w:spacing w:val="-2"/>
          <w:sz w:val="28"/>
          <w:szCs w:val="28"/>
        </w:rPr>
        <w:t xml:space="preserve"> </w:t>
      </w:r>
      <w:r>
        <w:rPr>
          <w:i/>
          <w:sz w:val="28"/>
          <w:szCs w:val="28"/>
        </w:rPr>
        <w:t>шоколад,</w:t>
      </w:r>
      <w:r>
        <w:rPr>
          <w:i/>
          <w:spacing w:val="-2"/>
          <w:sz w:val="28"/>
          <w:szCs w:val="28"/>
        </w:rPr>
        <w:t xml:space="preserve"> </w:t>
      </w:r>
      <w:r>
        <w:rPr>
          <w:i/>
          <w:sz w:val="28"/>
          <w:szCs w:val="28"/>
        </w:rPr>
        <w:t>острый</w:t>
      </w:r>
      <w:r>
        <w:rPr>
          <w:i/>
          <w:spacing w:val="-3"/>
          <w:sz w:val="28"/>
          <w:szCs w:val="28"/>
        </w:rPr>
        <w:t xml:space="preserve"> </w:t>
      </w:r>
      <w:r>
        <w:rPr>
          <w:i/>
          <w:sz w:val="28"/>
          <w:szCs w:val="28"/>
        </w:rPr>
        <w:t>бульон,</w:t>
      </w:r>
      <w:r>
        <w:rPr>
          <w:i/>
          <w:spacing w:val="-1"/>
          <w:sz w:val="28"/>
          <w:szCs w:val="28"/>
        </w:rPr>
        <w:t xml:space="preserve"> </w:t>
      </w:r>
      <w:r>
        <w:rPr>
          <w:i/>
          <w:sz w:val="28"/>
          <w:szCs w:val="28"/>
        </w:rPr>
        <w:t>сладкий</w:t>
      </w:r>
      <w:r>
        <w:rPr>
          <w:i/>
          <w:spacing w:val="-2"/>
          <w:sz w:val="28"/>
          <w:szCs w:val="28"/>
        </w:rPr>
        <w:t xml:space="preserve"> </w:t>
      </w:r>
      <w:r>
        <w:rPr>
          <w:i/>
          <w:sz w:val="28"/>
          <w:szCs w:val="28"/>
        </w:rPr>
        <w:t>перец,</w:t>
      </w:r>
      <w:r>
        <w:rPr>
          <w:i/>
          <w:spacing w:val="-2"/>
          <w:sz w:val="28"/>
          <w:szCs w:val="28"/>
        </w:rPr>
        <w:t xml:space="preserve"> </w:t>
      </w:r>
      <w:r>
        <w:rPr>
          <w:i/>
          <w:sz w:val="28"/>
          <w:szCs w:val="28"/>
        </w:rPr>
        <w:t>кислые</w:t>
      </w:r>
      <w:r>
        <w:rPr>
          <w:i/>
          <w:spacing w:val="-3"/>
          <w:sz w:val="28"/>
          <w:szCs w:val="28"/>
        </w:rPr>
        <w:t xml:space="preserve"> </w:t>
      </w:r>
      <w:r>
        <w:rPr>
          <w:i/>
          <w:sz w:val="28"/>
          <w:szCs w:val="28"/>
        </w:rPr>
        <w:t>щи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Укажите,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какое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данных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словосочетаний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временем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изменило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своё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значение,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 докажите свою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точку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зрения.</w:t>
      </w:r>
    </w:p>
    <w:p w:rsidR="00CE02E6" w:rsidRDefault="00170871">
      <w:pPr>
        <w:pStyle w:val="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Модель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ответа.</w:t>
      </w:r>
    </w:p>
    <w:p w:rsidR="00CE02E6" w:rsidRDefault="00170871">
      <w:pPr>
        <w:pStyle w:val="17"/>
        <w:numPr>
          <w:ilvl w:val="0"/>
          <w:numId w:val="10"/>
        </w:numPr>
        <w:tabs>
          <w:tab w:val="left" w:pos="134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Постоянным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морфологическим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признаком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имени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прилагательного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лексико-грамматический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разряд.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Данные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словосочетания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можно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распределить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две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группы:</w:t>
      </w:r>
    </w:p>
    <w:p w:rsidR="00CE02E6" w:rsidRDefault="00170871">
      <w:pPr>
        <w:pStyle w:val="17"/>
        <w:numPr>
          <w:ilvl w:val="0"/>
          <w:numId w:val="9"/>
        </w:numPr>
        <w:tabs>
          <w:tab w:val="left" w:pos="1366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с относительными прилагательными (качественными прилагательными в значении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относительных; в составе устойчивых словосочетаний они называют разновидность, сорт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продуктов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питания,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признак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вкусу,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они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утратили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краткие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формы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степени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сравнения,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которые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употребляются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только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другом,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качественном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значении):</w:t>
      </w:r>
      <w:r>
        <w:rPr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горький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шоколад,</w:t>
      </w:r>
      <w:r>
        <w:rPr>
          <w:i/>
          <w:spacing w:val="-1"/>
          <w:sz w:val="28"/>
          <w:szCs w:val="28"/>
        </w:rPr>
        <w:t xml:space="preserve"> </w:t>
      </w:r>
      <w:r>
        <w:rPr>
          <w:i/>
          <w:sz w:val="28"/>
          <w:szCs w:val="28"/>
        </w:rPr>
        <w:t>сладкий перец, кислые</w:t>
      </w:r>
      <w:r>
        <w:rPr>
          <w:i/>
          <w:spacing w:val="-1"/>
          <w:sz w:val="28"/>
          <w:szCs w:val="28"/>
        </w:rPr>
        <w:t xml:space="preserve"> </w:t>
      </w:r>
      <w:r>
        <w:rPr>
          <w:i/>
          <w:sz w:val="28"/>
          <w:szCs w:val="28"/>
        </w:rPr>
        <w:t>щи</w:t>
      </w:r>
      <w:r>
        <w:rPr>
          <w:sz w:val="28"/>
          <w:szCs w:val="28"/>
        </w:rPr>
        <w:t>;</w:t>
      </w:r>
    </w:p>
    <w:p w:rsidR="00CE02E6" w:rsidRDefault="00170871">
      <w:pPr>
        <w:pStyle w:val="17"/>
        <w:numPr>
          <w:ilvl w:val="0"/>
          <w:numId w:val="9"/>
        </w:numPr>
        <w:tabs>
          <w:tab w:val="left" w:pos="1366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собственно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качественными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прилагательными:</w:t>
      </w:r>
      <w:r>
        <w:rPr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пряный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хлеб,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lastRenderedPageBreak/>
        <w:t>терпкий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напиток,</w:t>
      </w:r>
      <w:r>
        <w:rPr>
          <w:i/>
          <w:spacing w:val="-57"/>
          <w:sz w:val="28"/>
          <w:szCs w:val="28"/>
        </w:rPr>
        <w:t xml:space="preserve"> </w:t>
      </w:r>
      <w:r>
        <w:rPr>
          <w:i/>
          <w:sz w:val="28"/>
          <w:szCs w:val="28"/>
        </w:rPr>
        <w:t>острый</w:t>
      </w:r>
      <w:r>
        <w:rPr>
          <w:i/>
          <w:spacing w:val="-2"/>
          <w:sz w:val="28"/>
          <w:szCs w:val="28"/>
        </w:rPr>
        <w:t xml:space="preserve"> </w:t>
      </w:r>
      <w:r>
        <w:rPr>
          <w:i/>
          <w:sz w:val="28"/>
          <w:szCs w:val="28"/>
        </w:rPr>
        <w:t>бульон</w:t>
      </w:r>
      <w:r>
        <w:rPr>
          <w:sz w:val="28"/>
          <w:szCs w:val="28"/>
        </w:rPr>
        <w:t>.</w:t>
      </w:r>
    </w:p>
    <w:p w:rsidR="00CE02E6" w:rsidRDefault="00170871">
      <w:pPr>
        <w:pStyle w:val="17"/>
        <w:numPr>
          <w:ilvl w:val="0"/>
          <w:numId w:val="10"/>
        </w:numPr>
        <w:tabs>
          <w:tab w:val="left" w:pos="134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Словосочетание </w:t>
      </w:r>
      <w:r>
        <w:rPr>
          <w:i/>
          <w:sz w:val="28"/>
          <w:szCs w:val="28"/>
        </w:rPr>
        <w:t xml:space="preserve">кислые щи </w:t>
      </w:r>
      <w:r>
        <w:rPr>
          <w:sz w:val="28"/>
          <w:szCs w:val="28"/>
        </w:rPr>
        <w:t>раньше употреблялось в значении ‘прохладительный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напиток,</w:t>
      </w:r>
      <w:r>
        <w:rPr>
          <w:spacing w:val="53"/>
          <w:sz w:val="28"/>
          <w:szCs w:val="28"/>
        </w:rPr>
        <w:t xml:space="preserve"> </w:t>
      </w:r>
      <w:r>
        <w:rPr>
          <w:sz w:val="28"/>
          <w:szCs w:val="28"/>
        </w:rPr>
        <w:t>разновидность</w:t>
      </w:r>
      <w:r>
        <w:rPr>
          <w:spacing w:val="55"/>
          <w:sz w:val="28"/>
          <w:szCs w:val="28"/>
        </w:rPr>
        <w:t xml:space="preserve"> </w:t>
      </w:r>
      <w:r>
        <w:rPr>
          <w:sz w:val="28"/>
          <w:szCs w:val="28"/>
        </w:rPr>
        <w:t>кваса’,</w:t>
      </w:r>
      <w:r>
        <w:rPr>
          <w:spacing w:val="53"/>
          <w:sz w:val="28"/>
          <w:szCs w:val="28"/>
        </w:rPr>
        <w:t xml:space="preserve"> </w:t>
      </w:r>
      <w:r>
        <w:rPr>
          <w:sz w:val="28"/>
          <w:szCs w:val="28"/>
        </w:rPr>
        <w:t>сегодня</w:t>
      </w:r>
      <w:r>
        <w:rPr>
          <w:spacing w:val="53"/>
          <w:sz w:val="28"/>
          <w:szCs w:val="28"/>
        </w:rPr>
        <w:t xml:space="preserve"> </w:t>
      </w:r>
      <w:r>
        <w:rPr>
          <w:sz w:val="28"/>
          <w:szCs w:val="28"/>
        </w:rPr>
        <w:t>преимущественно</w:t>
      </w:r>
      <w:r>
        <w:rPr>
          <w:spacing w:val="56"/>
          <w:sz w:val="28"/>
          <w:szCs w:val="28"/>
        </w:rPr>
        <w:t xml:space="preserve"> </w:t>
      </w:r>
      <w:r>
        <w:rPr>
          <w:sz w:val="28"/>
          <w:szCs w:val="28"/>
        </w:rPr>
        <w:t>употребляется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53"/>
          <w:sz w:val="28"/>
          <w:szCs w:val="28"/>
        </w:rPr>
        <w:t xml:space="preserve"> </w:t>
      </w:r>
      <w:r>
        <w:rPr>
          <w:sz w:val="28"/>
          <w:szCs w:val="28"/>
        </w:rPr>
        <w:t>значении</w:t>
      </w:r>
      <w:r>
        <w:rPr>
          <w:spacing w:val="52"/>
          <w:sz w:val="28"/>
          <w:szCs w:val="28"/>
        </w:rPr>
        <w:t xml:space="preserve"> </w:t>
      </w:r>
      <w:r>
        <w:rPr>
          <w:sz w:val="28"/>
          <w:szCs w:val="28"/>
        </w:rPr>
        <w:t>‘суп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из рубленой капусты’.</w:t>
      </w:r>
    </w:p>
    <w:p w:rsidR="00CE02E6" w:rsidRDefault="00170871">
      <w:pPr>
        <w:pStyle w:val="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оценивания.</w:t>
      </w:r>
    </w:p>
    <w:p w:rsidR="00CE02E6" w:rsidRDefault="00170871">
      <w:pPr>
        <w:pStyle w:val="17"/>
        <w:numPr>
          <w:ilvl w:val="0"/>
          <w:numId w:val="8"/>
        </w:numPr>
        <w:tabs>
          <w:tab w:val="left" w:pos="134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За указание на лексико-грамматический разряд – 1 балл. За верное распределение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словосочетаний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 группам — по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0,5 балла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(всего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3 балла). </w:t>
      </w:r>
      <w:r>
        <w:rPr>
          <w:b/>
          <w:sz w:val="28"/>
          <w:szCs w:val="28"/>
        </w:rPr>
        <w:t>Всего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4 балла.</w:t>
      </w:r>
    </w:p>
    <w:p w:rsidR="00CE02E6" w:rsidRDefault="00170871">
      <w:pPr>
        <w:pStyle w:val="17"/>
        <w:numPr>
          <w:ilvl w:val="0"/>
          <w:numId w:val="8"/>
        </w:numPr>
        <w:tabs>
          <w:tab w:val="left" w:pos="134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За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указание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словосочетания</w:t>
      </w:r>
      <w:r>
        <w:rPr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кислые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щи</w:t>
      </w:r>
      <w:r>
        <w:rPr>
          <w:i/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балл.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корректное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объяснение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значений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 1 балл.</w:t>
      </w:r>
      <w:r>
        <w:rPr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Всего 2 балла.</w:t>
      </w:r>
    </w:p>
    <w:p w:rsidR="00CE02E6" w:rsidRDefault="00170871">
      <w:pPr>
        <w:pStyle w:val="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Итого: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максимум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баллов.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 для заданий, данных в форме таблицы, целесообразно составлять также в форме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таблицы, но с заполненными пропусками в ячейках. Количество баллов за каждый правильно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восстановленный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пропуск прописывается дополнительно.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оценке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выполнения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учитывается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оценивается</w:t>
      </w:r>
      <w:r>
        <w:rPr>
          <w:spacing w:val="1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фактологическая</w:t>
      </w:r>
      <w:proofErr w:type="spellEnd"/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точность,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соблюдение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орфографических,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пунктуационных,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грамматических,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речевых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этических норм. При составлении комплектов заданий для школьного и муниципального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этапов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целесообразно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разработать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(или</w:t>
      </w:r>
      <w:r>
        <w:rPr>
          <w:spacing w:val="81"/>
          <w:sz w:val="28"/>
          <w:szCs w:val="28"/>
        </w:rPr>
        <w:t xml:space="preserve"> </w:t>
      </w:r>
      <w:r>
        <w:rPr>
          <w:sz w:val="28"/>
          <w:szCs w:val="28"/>
        </w:rPr>
        <w:t>использовать)</w:t>
      </w:r>
      <w:r>
        <w:rPr>
          <w:spacing w:val="88"/>
          <w:sz w:val="28"/>
          <w:szCs w:val="28"/>
        </w:rPr>
        <w:t xml:space="preserve"> </w:t>
      </w:r>
      <w:r>
        <w:rPr>
          <w:b/>
          <w:sz w:val="28"/>
          <w:szCs w:val="28"/>
        </w:rPr>
        <w:t>единую</w:t>
      </w:r>
      <w:r>
        <w:rPr>
          <w:b/>
          <w:spacing w:val="88"/>
          <w:sz w:val="28"/>
          <w:szCs w:val="28"/>
        </w:rPr>
        <w:t xml:space="preserve"> </w:t>
      </w:r>
      <w:r>
        <w:rPr>
          <w:b/>
          <w:sz w:val="28"/>
          <w:szCs w:val="28"/>
        </w:rPr>
        <w:t>систему</w:t>
      </w:r>
      <w:r>
        <w:rPr>
          <w:b/>
          <w:spacing w:val="87"/>
          <w:sz w:val="28"/>
          <w:szCs w:val="28"/>
        </w:rPr>
        <w:t xml:space="preserve"> </w:t>
      </w:r>
      <w:r>
        <w:rPr>
          <w:b/>
          <w:sz w:val="28"/>
          <w:szCs w:val="28"/>
        </w:rPr>
        <w:t>учёта</w:t>
      </w:r>
      <w:r>
        <w:rPr>
          <w:b/>
          <w:spacing w:val="88"/>
          <w:sz w:val="28"/>
          <w:szCs w:val="28"/>
        </w:rPr>
        <w:t xml:space="preserve"> </w:t>
      </w:r>
      <w:r>
        <w:rPr>
          <w:b/>
          <w:sz w:val="28"/>
          <w:szCs w:val="28"/>
        </w:rPr>
        <w:t>ошибок</w:t>
      </w:r>
      <w:r>
        <w:rPr>
          <w:sz w:val="28"/>
          <w:szCs w:val="28"/>
        </w:rPr>
        <w:t>.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За основу можно принять единые нормы выставления оценок (по пятибалльной системе) или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критерии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грамотности,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разработанные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итоговой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аттестации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выпускников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русскому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языку.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проверке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необходимо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соблюдать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разработанные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критерии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оценивания.</w:t>
      </w:r>
      <w:r>
        <w:rPr>
          <w:spacing w:val="7"/>
          <w:sz w:val="28"/>
          <w:szCs w:val="28"/>
        </w:rPr>
        <w:t xml:space="preserve"> </w:t>
      </w:r>
      <w:r>
        <w:rPr>
          <w:b/>
          <w:sz w:val="28"/>
          <w:szCs w:val="28"/>
        </w:rPr>
        <w:t>Категорически</w:t>
      </w:r>
      <w:r>
        <w:rPr>
          <w:b/>
          <w:spacing w:val="12"/>
          <w:sz w:val="28"/>
          <w:szCs w:val="28"/>
        </w:rPr>
        <w:t xml:space="preserve"> </w:t>
      </w:r>
      <w:r>
        <w:rPr>
          <w:b/>
          <w:sz w:val="28"/>
          <w:szCs w:val="28"/>
        </w:rPr>
        <w:t>запрещается</w:t>
      </w:r>
      <w:r>
        <w:rPr>
          <w:b/>
          <w:spacing w:val="11"/>
          <w:sz w:val="28"/>
          <w:szCs w:val="28"/>
        </w:rPr>
        <w:t xml:space="preserve"> </w:t>
      </w:r>
      <w:r>
        <w:rPr>
          <w:b/>
          <w:sz w:val="28"/>
          <w:szCs w:val="28"/>
        </w:rPr>
        <w:t>ставить</w:t>
      </w:r>
      <w:r>
        <w:rPr>
          <w:b/>
          <w:spacing w:val="12"/>
          <w:sz w:val="28"/>
          <w:szCs w:val="28"/>
        </w:rPr>
        <w:t xml:space="preserve"> </w:t>
      </w:r>
      <w:r>
        <w:rPr>
          <w:b/>
          <w:sz w:val="28"/>
          <w:szCs w:val="28"/>
        </w:rPr>
        <w:t>баллы</w:t>
      </w:r>
      <w:r>
        <w:rPr>
          <w:b/>
          <w:spacing w:val="11"/>
          <w:sz w:val="28"/>
          <w:szCs w:val="28"/>
        </w:rPr>
        <w:t xml:space="preserve"> </w:t>
      </w:r>
      <w:r>
        <w:rPr>
          <w:b/>
          <w:sz w:val="28"/>
          <w:szCs w:val="28"/>
        </w:rPr>
        <w:t>«за</w:t>
      </w:r>
      <w:r>
        <w:rPr>
          <w:b/>
          <w:spacing w:val="11"/>
          <w:sz w:val="28"/>
          <w:szCs w:val="28"/>
        </w:rPr>
        <w:t xml:space="preserve"> </w:t>
      </w:r>
      <w:r>
        <w:rPr>
          <w:b/>
          <w:sz w:val="28"/>
          <w:szCs w:val="28"/>
        </w:rPr>
        <w:t>старание», «за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оригинальность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мышления»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т.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>
        <w:rPr>
          <w:sz w:val="28"/>
          <w:szCs w:val="28"/>
        </w:rPr>
        <w:t>.</w:t>
      </w:r>
    </w:p>
    <w:p w:rsidR="00CE02E6" w:rsidRDefault="00170871">
      <w:pPr>
        <w:pStyle w:val="a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Итоговая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оценка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выполнение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определяется</w:t>
      </w:r>
      <w:r>
        <w:rPr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путём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сложения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суммы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баллов</w:t>
      </w:r>
      <w:r>
        <w:rPr>
          <w:sz w:val="28"/>
          <w:szCs w:val="28"/>
        </w:rPr>
        <w:t>, набранных участником за выполнение заданий соревновательного тура.</w:t>
      </w:r>
    </w:p>
    <w:p w:rsidR="00CE02E6" w:rsidRDefault="00CE02E6">
      <w:pPr>
        <w:pStyle w:val="3"/>
        <w:tabs>
          <w:tab w:val="left" w:pos="3333"/>
          <w:tab w:val="left" w:pos="4535"/>
          <w:tab w:val="left" w:pos="6228"/>
          <w:tab w:val="left" w:pos="7544"/>
          <w:tab w:val="left" w:pos="8006"/>
        </w:tabs>
        <w:ind w:left="0" w:firstLine="709"/>
        <w:rPr>
          <w:sz w:val="28"/>
          <w:szCs w:val="28"/>
        </w:rPr>
      </w:pPr>
      <w:bookmarkStart w:id="6" w:name="_bookmark268"/>
      <w:bookmarkEnd w:id="6"/>
    </w:p>
    <w:p w:rsidR="00CE02E6" w:rsidRDefault="00170871">
      <w:pPr>
        <w:pStyle w:val="3"/>
        <w:tabs>
          <w:tab w:val="left" w:pos="3333"/>
          <w:tab w:val="left" w:pos="4535"/>
          <w:tab w:val="left" w:pos="6228"/>
          <w:tab w:val="left" w:pos="7544"/>
          <w:tab w:val="left" w:pos="800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Использование учебной литературы, словарей и </w:t>
      </w:r>
      <w:proofErr w:type="spellStart"/>
      <w:r>
        <w:rPr>
          <w:sz w:val="28"/>
          <w:szCs w:val="28"/>
        </w:rPr>
        <w:t>интернет-ресурсов</w:t>
      </w:r>
      <w:proofErr w:type="spellEnd"/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подготовке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школьников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олимпиаде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составлению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заданий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олимпиады</w:t>
      </w:r>
    </w:p>
    <w:p w:rsidR="00CE02E6" w:rsidRDefault="00170871">
      <w:pPr>
        <w:pStyle w:val="a0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подготовке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участников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муниципальному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этапу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олимпиады целесообразно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использовать следующие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нижеприведенные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источники:</w:t>
      </w:r>
    </w:p>
    <w:p w:rsidR="00CE02E6" w:rsidRDefault="00170871">
      <w:pPr>
        <w:ind w:firstLine="709"/>
        <w:rPr>
          <w:sz w:val="28"/>
          <w:szCs w:val="28"/>
        </w:rPr>
      </w:pPr>
      <w:r>
        <w:rPr>
          <w:i/>
          <w:sz w:val="28"/>
          <w:szCs w:val="28"/>
        </w:rPr>
        <w:t>Учебно-методические</w:t>
      </w:r>
      <w:r>
        <w:rPr>
          <w:i/>
          <w:spacing w:val="-4"/>
          <w:sz w:val="28"/>
          <w:szCs w:val="28"/>
        </w:rPr>
        <w:t xml:space="preserve"> </w:t>
      </w:r>
      <w:r>
        <w:rPr>
          <w:i/>
          <w:sz w:val="28"/>
          <w:szCs w:val="28"/>
        </w:rPr>
        <w:t>пособия</w:t>
      </w:r>
    </w:p>
    <w:p w:rsidR="00CE02E6" w:rsidRDefault="00170871">
      <w:pPr>
        <w:pStyle w:val="17"/>
        <w:numPr>
          <w:ilvl w:val="0"/>
          <w:numId w:val="7"/>
        </w:numPr>
        <w:tabs>
          <w:tab w:val="left" w:pos="134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Русский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язык.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Всероссийские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олимпиады.</w:t>
      </w:r>
      <w:r>
        <w:rPr>
          <w:spacing w:val="-3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Вып</w:t>
      </w:r>
      <w:proofErr w:type="spellEnd"/>
      <w:r>
        <w:rPr>
          <w:sz w:val="28"/>
          <w:szCs w:val="28"/>
        </w:rPr>
        <w:t>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М.: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Просвещение,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2008.</w:t>
      </w:r>
    </w:p>
    <w:p w:rsidR="00CE02E6" w:rsidRDefault="00170871">
      <w:pPr>
        <w:pStyle w:val="17"/>
        <w:numPr>
          <w:ilvl w:val="0"/>
          <w:numId w:val="7"/>
        </w:numPr>
        <w:tabs>
          <w:tab w:val="left" w:pos="134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Русский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язык.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Всероссийские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олимпиады.</w:t>
      </w:r>
      <w:r>
        <w:rPr>
          <w:spacing w:val="-3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Вып</w:t>
      </w:r>
      <w:proofErr w:type="spellEnd"/>
      <w:r>
        <w:rPr>
          <w:sz w:val="28"/>
          <w:szCs w:val="28"/>
        </w:rPr>
        <w:t>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2.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М.: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Просвещение,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2009.</w:t>
      </w:r>
    </w:p>
    <w:p w:rsidR="00CE02E6" w:rsidRDefault="00170871">
      <w:pPr>
        <w:pStyle w:val="17"/>
        <w:numPr>
          <w:ilvl w:val="0"/>
          <w:numId w:val="7"/>
        </w:numPr>
        <w:tabs>
          <w:tab w:val="left" w:pos="134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Русский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язык.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Всероссийские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олимпиады.</w:t>
      </w:r>
      <w:r>
        <w:rPr>
          <w:spacing w:val="-3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Вып</w:t>
      </w:r>
      <w:proofErr w:type="spellEnd"/>
      <w:r>
        <w:rPr>
          <w:sz w:val="28"/>
          <w:szCs w:val="28"/>
        </w:rPr>
        <w:t>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3.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М.: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Просвещение,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2011.</w:t>
      </w:r>
    </w:p>
    <w:p w:rsidR="00CE02E6" w:rsidRDefault="00170871">
      <w:pPr>
        <w:pStyle w:val="17"/>
        <w:numPr>
          <w:ilvl w:val="0"/>
          <w:numId w:val="7"/>
        </w:numPr>
        <w:tabs>
          <w:tab w:val="left" w:pos="134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Русский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язык.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Всероссийские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олимпиады.</w:t>
      </w:r>
      <w:r>
        <w:rPr>
          <w:spacing w:val="-3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Вып</w:t>
      </w:r>
      <w:proofErr w:type="spellEnd"/>
      <w:r>
        <w:rPr>
          <w:sz w:val="28"/>
          <w:szCs w:val="28"/>
        </w:rPr>
        <w:t>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4.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М.: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Просвещение,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2012.</w:t>
      </w:r>
    </w:p>
    <w:p w:rsidR="00CE02E6" w:rsidRDefault="00CE02E6">
      <w:pPr>
        <w:pStyle w:val="a0"/>
        <w:ind w:firstLine="709"/>
        <w:rPr>
          <w:sz w:val="28"/>
          <w:szCs w:val="28"/>
        </w:rPr>
      </w:pPr>
    </w:p>
    <w:p w:rsidR="00CE02E6" w:rsidRDefault="00170871">
      <w:pPr>
        <w:ind w:firstLine="709"/>
        <w:rPr>
          <w:sz w:val="28"/>
          <w:szCs w:val="28"/>
        </w:rPr>
      </w:pPr>
      <w:r>
        <w:rPr>
          <w:i/>
          <w:sz w:val="28"/>
          <w:szCs w:val="28"/>
        </w:rPr>
        <w:lastRenderedPageBreak/>
        <w:t>Дополнительная</w:t>
      </w:r>
      <w:r>
        <w:rPr>
          <w:i/>
          <w:spacing w:val="-6"/>
          <w:sz w:val="28"/>
          <w:szCs w:val="28"/>
        </w:rPr>
        <w:t xml:space="preserve"> </w:t>
      </w:r>
      <w:r>
        <w:rPr>
          <w:i/>
          <w:sz w:val="28"/>
          <w:szCs w:val="28"/>
        </w:rPr>
        <w:t>литература</w:t>
      </w:r>
    </w:p>
    <w:p w:rsidR="00CE02E6" w:rsidRDefault="00170871">
      <w:pPr>
        <w:pStyle w:val="17"/>
        <w:numPr>
          <w:ilvl w:val="0"/>
          <w:numId w:val="6"/>
        </w:numPr>
        <w:tabs>
          <w:tab w:val="left" w:pos="1393"/>
        </w:tabs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Арсирий</w:t>
      </w:r>
      <w:proofErr w:type="spellEnd"/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Занимательная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грамматика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русского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языка.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1995.</w:t>
      </w:r>
    </w:p>
    <w:p w:rsidR="00CE02E6" w:rsidRDefault="00170871">
      <w:pPr>
        <w:pStyle w:val="17"/>
        <w:numPr>
          <w:ilvl w:val="0"/>
          <w:numId w:val="6"/>
        </w:numPr>
        <w:tabs>
          <w:tab w:val="left" w:pos="1393"/>
        </w:tabs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Ашукин</w:t>
      </w:r>
      <w:proofErr w:type="spellEnd"/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Н. С.,</w:t>
      </w:r>
      <w:r>
        <w:rPr>
          <w:spacing w:val="-1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Ашукина</w:t>
      </w:r>
      <w:proofErr w:type="spellEnd"/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Крылатые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слова. 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1988.</w:t>
      </w:r>
    </w:p>
    <w:p w:rsidR="00CE02E6" w:rsidRDefault="00170871">
      <w:pPr>
        <w:pStyle w:val="17"/>
        <w:numPr>
          <w:ilvl w:val="0"/>
          <w:numId w:val="6"/>
        </w:numPr>
        <w:tabs>
          <w:tab w:val="left" w:pos="13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Брагина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Неологизмы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русском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языке. – М.,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1973.</w:t>
      </w:r>
    </w:p>
    <w:p w:rsidR="00CE02E6" w:rsidRDefault="00170871">
      <w:pPr>
        <w:pStyle w:val="17"/>
        <w:numPr>
          <w:ilvl w:val="0"/>
          <w:numId w:val="6"/>
        </w:numPr>
        <w:tabs>
          <w:tab w:val="left" w:pos="1393"/>
        </w:tabs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Будагов</w:t>
      </w:r>
      <w:proofErr w:type="spellEnd"/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История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слов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истории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общества. 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1971.</w:t>
      </w:r>
    </w:p>
    <w:p w:rsidR="00CE02E6" w:rsidRDefault="00170871">
      <w:pPr>
        <w:pStyle w:val="17"/>
        <w:numPr>
          <w:ilvl w:val="0"/>
          <w:numId w:val="6"/>
        </w:numPr>
        <w:tabs>
          <w:tab w:val="left" w:pos="13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Буровик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Родословная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вещей.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1985.</w:t>
      </w:r>
    </w:p>
    <w:p w:rsidR="00CE02E6" w:rsidRDefault="00170871">
      <w:pPr>
        <w:pStyle w:val="17"/>
        <w:numPr>
          <w:ilvl w:val="0"/>
          <w:numId w:val="6"/>
        </w:numPr>
        <w:tabs>
          <w:tab w:val="left" w:pos="1393"/>
        </w:tabs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Вартаньян</w:t>
      </w:r>
      <w:proofErr w:type="spellEnd"/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Э. А.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честь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поводу.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1987.</w:t>
      </w:r>
    </w:p>
    <w:p w:rsidR="00CE02E6" w:rsidRDefault="00170871">
      <w:pPr>
        <w:pStyle w:val="17"/>
        <w:numPr>
          <w:ilvl w:val="0"/>
          <w:numId w:val="6"/>
        </w:numPr>
        <w:tabs>
          <w:tab w:val="left" w:pos="1393"/>
        </w:tabs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Вартаньян</w:t>
      </w:r>
      <w:proofErr w:type="spellEnd"/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Э.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жизни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слов.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1973.</w:t>
      </w:r>
    </w:p>
    <w:p w:rsidR="00CE02E6" w:rsidRDefault="00170871">
      <w:pPr>
        <w:pStyle w:val="17"/>
        <w:numPr>
          <w:ilvl w:val="0"/>
          <w:numId w:val="6"/>
        </w:numPr>
        <w:tabs>
          <w:tab w:val="left" w:pos="1393"/>
        </w:tabs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Вартаньян</w:t>
      </w:r>
      <w:proofErr w:type="spellEnd"/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Э.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История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географией,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Жизнь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приключения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географических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названий. – М.,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1986.</w:t>
      </w:r>
    </w:p>
    <w:p w:rsidR="00CE02E6" w:rsidRDefault="00170871">
      <w:pPr>
        <w:pStyle w:val="17"/>
        <w:numPr>
          <w:ilvl w:val="0"/>
          <w:numId w:val="6"/>
        </w:numPr>
        <w:tabs>
          <w:tab w:val="left" w:pos="1393"/>
        </w:tabs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Вартаньян</w:t>
      </w:r>
      <w:proofErr w:type="spellEnd"/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Э.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Путешествие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слово.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1987.</w:t>
      </w:r>
    </w:p>
    <w:p w:rsidR="00CE02E6" w:rsidRDefault="00170871">
      <w:pPr>
        <w:pStyle w:val="17"/>
        <w:numPr>
          <w:ilvl w:val="0"/>
          <w:numId w:val="6"/>
        </w:numPr>
        <w:tabs>
          <w:tab w:val="left" w:pos="1532"/>
        </w:tabs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Ветвицкий</w:t>
      </w:r>
      <w:proofErr w:type="spellEnd"/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Г.,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Иванова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В. Ф.,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Моисеев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И.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Современное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русское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письмо.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Факультативный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курс: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Пособие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учащихся.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Просвещение, 1974.</w:t>
      </w:r>
    </w:p>
    <w:p w:rsidR="00CE02E6" w:rsidRDefault="00170871">
      <w:pPr>
        <w:pStyle w:val="17"/>
        <w:numPr>
          <w:ilvl w:val="0"/>
          <w:numId w:val="6"/>
        </w:numPr>
        <w:tabs>
          <w:tab w:val="left" w:pos="153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Виноградов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История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слов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Отв.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ред.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Ю.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Шведова.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М.: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«Толк»,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1994.</w:t>
      </w:r>
    </w:p>
    <w:p w:rsidR="00CE02E6" w:rsidRDefault="00170871">
      <w:pPr>
        <w:pStyle w:val="17"/>
        <w:numPr>
          <w:ilvl w:val="0"/>
          <w:numId w:val="6"/>
        </w:numPr>
        <w:tabs>
          <w:tab w:val="left" w:pos="153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Голуб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Б.,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Розенталь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Э.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Занимательная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стилистика.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1988.</w:t>
      </w:r>
    </w:p>
    <w:p w:rsidR="00CE02E6" w:rsidRDefault="00170871">
      <w:pPr>
        <w:pStyle w:val="17"/>
        <w:numPr>
          <w:ilvl w:val="0"/>
          <w:numId w:val="6"/>
        </w:numPr>
        <w:tabs>
          <w:tab w:val="left" w:pos="1532"/>
        </w:tabs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Горбачевич</w:t>
      </w:r>
      <w:proofErr w:type="spellEnd"/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Русский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язык: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Прошлое.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Настоящее.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Будущее.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1987.</w:t>
      </w:r>
    </w:p>
    <w:p w:rsidR="00CE02E6" w:rsidRDefault="00170871">
      <w:pPr>
        <w:pStyle w:val="17"/>
        <w:numPr>
          <w:ilvl w:val="0"/>
          <w:numId w:val="6"/>
        </w:numPr>
        <w:tabs>
          <w:tab w:val="left" w:pos="153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Из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истории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русских слов: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Словарь-пособие.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1993.</w:t>
      </w:r>
    </w:p>
    <w:p w:rsidR="00CE02E6" w:rsidRDefault="00170871">
      <w:pPr>
        <w:pStyle w:val="17"/>
        <w:numPr>
          <w:ilvl w:val="0"/>
          <w:numId w:val="6"/>
        </w:numPr>
        <w:tabs>
          <w:tab w:val="left" w:pos="153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Колесов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История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русского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языка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рассказах.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1982.</w:t>
      </w:r>
    </w:p>
    <w:p w:rsidR="00CE02E6" w:rsidRDefault="00170871">
      <w:pPr>
        <w:pStyle w:val="17"/>
        <w:numPr>
          <w:ilvl w:val="0"/>
          <w:numId w:val="6"/>
        </w:numPr>
        <w:tabs>
          <w:tab w:val="left" w:pos="153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Колесов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Культура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речи -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культура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поведения. 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Л.,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1988.</w:t>
      </w:r>
    </w:p>
    <w:p w:rsidR="00CE02E6" w:rsidRDefault="00170871">
      <w:pPr>
        <w:pStyle w:val="17"/>
        <w:numPr>
          <w:ilvl w:val="0"/>
          <w:numId w:val="6"/>
        </w:numPr>
        <w:tabs>
          <w:tab w:val="left" w:pos="1532"/>
        </w:tabs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Кронгауз</w:t>
      </w:r>
      <w:proofErr w:type="spellEnd"/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Русский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язык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грани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нервного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срыва. (Любое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издание.)</w:t>
      </w:r>
    </w:p>
    <w:p w:rsidR="00CE02E6" w:rsidRDefault="00170871">
      <w:pPr>
        <w:pStyle w:val="17"/>
        <w:numPr>
          <w:ilvl w:val="0"/>
          <w:numId w:val="6"/>
        </w:numPr>
        <w:tabs>
          <w:tab w:val="left" w:pos="1532"/>
        </w:tabs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Кронгауз</w:t>
      </w:r>
      <w:proofErr w:type="spellEnd"/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М. А.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Слово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слово.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языке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только.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2015.</w:t>
      </w:r>
    </w:p>
    <w:p w:rsidR="00CE02E6" w:rsidRDefault="00170871">
      <w:pPr>
        <w:pStyle w:val="17"/>
        <w:numPr>
          <w:ilvl w:val="0"/>
          <w:numId w:val="6"/>
        </w:numPr>
        <w:tabs>
          <w:tab w:val="left" w:pos="1532"/>
        </w:tabs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Левонтина</w:t>
      </w:r>
      <w:proofErr w:type="spellEnd"/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чём речь.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2016.</w:t>
      </w:r>
    </w:p>
    <w:p w:rsidR="00CE02E6" w:rsidRDefault="00170871">
      <w:pPr>
        <w:pStyle w:val="17"/>
        <w:numPr>
          <w:ilvl w:val="0"/>
          <w:numId w:val="6"/>
        </w:numPr>
        <w:tabs>
          <w:tab w:val="left" w:pos="1532"/>
        </w:tabs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Левонтина</w:t>
      </w:r>
      <w:proofErr w:type="spellEnd"/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Б.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Русский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язык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словарём.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2010.</w:t>
      </w:r>
    </w:p>
    <w:p w:rsidR="00CE02E6" w:rsidRDefault="00170871">
      <w:pPr>
        <w:pStyle w:val="17"/>
        <w:numPr>
          <w:ilvl w:val="0"/>
          <w:numId w:val="6"/>
        </w:numPr>
        <w:tabs>
          <w:tab w:val="left" w:pos="153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Леонтьев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А. А.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Путешествие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карте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языков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мира.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1990.</w:t>
      </w:r>
    </w:p>
    <w:p w:rsidR="00CE02E6" w:rsidRDefault="00170871">
      <w:pPr>
        <w:pStyle w:val="17"/>
        <w:numPr>
          <w:ilvl w:val="0"/>
          <w:numId w:val="6"/>
        </w:numPr>
        <w:tabs>
          <w:tab w:val="left" w:pos="153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Максимов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тайнам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словообразования. 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1980.</w:t>
      </w:r>
    </w:p>
    <w:p w:rsidR="00CE02E6" w:rsidRDefault="00170871">
      <w:pPr>
        <w:pStyle w:val="17"/>
        <w:numPr>
          <w:ilvl w:val="0"/>
          <w:numId w:val="6"/>
        </w:numPr>
        <w:tabs>
          <w:tab w:val="left" w:pos="153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Моисеев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Звуки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буквы.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Буквы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цифры.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1987.</w:t>
      </w:r>
    </w:p>
    <w:p w:rsidR="00CE02E6" w:rsidRDefault="00170871">
      <w:pPr>
        <w:pStyle w:val="17"/>
        <w:numPr>
          <w:ilvl w:val="0"/>
          <w:numId w:val="6"/>
        </w:numPr>
        <w:tabs>
          <w:tab w:val="left" w:pos="153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Моисеев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Русский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язык: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Фонетика.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Морфология.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Орфография.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1980.</w:t>
      </w:r>
    </w:p>
    <w:p w:rsidR="00CE02E6" w:rsidRDefault="00170871">
      <w:pPr>
        <w:pStyle w:val="17"/>
        <w:numPr>
          <w:ilvl w:val="0"/>
          <w:numId w:val="6"/>
        </w:numPr>
        <w:tabs>
          <w:tab w:val="left" w:pos="153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Немченко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Современный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русский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язык.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Словообразование.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1984.</w:t>
      </w:r>
    </w:p>
    <w:p w:rsidR="00CE02E6" w:rsidRDefault="00170871">
      <w:pPr>
        <w:pStyle w:val="17"/>
        <w:numPr>
          <w:ilvl w:val="0"/>
          <w:numId w:val="6"/>
        </w:numPr>
        <w:tabs>
          <w:tab w:val="left" w:pos="153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Одинцов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Лингвистические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парадоксы.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1988.</w:t>
      </w:r>
    </w:p>
    <w:p w:rsidR="00CE02E6" w:rsidRDefault="00170871">
      <w:pPr>
        <w:pStyle w:val="17"/>
        <w:numPr>
          <w:ilvl w:val="0"/>
          <w:numId w:val="6"/>
        </w:numPr>
        <w:tabs>
          <w:tab w:val="left" w:pos="153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Панов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М. В.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всё-таки</w:t>
      </w:r>
      <w:r>
        <w:rPr>
          <w:spacing w:val="53"/>
          <w:sz w:val="28"/>
          <w:szCs w:val="28"/>
        </w:rPr>
        <w:t xml:space="preserve"> </w:t>
      </w:r>
      <w:r>
        <w:rPr>
          <w:sz w:val="28"/>
          <w:szCs w:val="28"/>
        </w:rPr>
        <w:t>она</w:t>
      </w:r>
      <w:r>
        <w:rPr>
          <w:spacing w:val="48"/>
          <w:sz w:val="28"/>
          <w:szCs w:val="28"/>
        </w:rPr>
        <w:t xml:space="preserve"> </w:t>
      </w:r>
      <w:r>
        <w:rPr>
          <w:sz w:val="28"/>
          <w:szCs w:val="28"/>
        </w:rPr>
        <w:t>хорошая!</w:t>
      </w:r>
      <w:r>
        <w:rPr>
          <w:spacing w:val="50"/>
          <w:sz w:val="28"/>
          <w:szCs w:val="28"/>
        </w:rPr>
        <w:t xml:space="preserve"> </w:t>
      </w:r>
      <w:r>
        <w:rPr>
          <w:sz w:val="28"/>
          <w:szCs w:val="28"/>
        </w:rPr>
        <w:t>Рассказ</w:t>
      </w:r>
      <w:r>
        <w:rPr>
          <w:spacing w:val="52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русской</w:t>
      </w:r>
      <w:r>
        <w:rPr>
          <w:spacing w:val="52"/>
          <w:sz w:val="28"/>
          <w:szCs w:val="28"/>
        </w:rPr>
        <w:t xml:space="preserve"> </w:t>
      </w:r>
      <w:r>
        <w:rPr>
          <w:sz w:val="28"/>
          <w:szCs w:val="28"/>
        </w:rPr>
        <w:t>орфографии,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её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достоинствах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 недостатках.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– М.,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2007.</w:t>
      </w:r>
    </w:p>
    <w:p w:rsidR="00CE02E6" w:rsidRDefault="00170871">
      <w:pPr>
        <w:pStyle w:val="17"/>
        <w:numPr>
          <w:ilvl w:val="0"/>
          <w:numId w:val="6"/>
        </w:numPr>
        <w:tabs>
          <w:tab w:val="left" w:pos="153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Суперанская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В.,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Суслова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русских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именах. 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Л.,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1991.</w:t>
      </w:r>
    </w:p>
    <w:p w:rsidR="00CE02E6" w:rsidRDefault="00170871">
      <w:pPr>
        <w:pStyle w:val="17"/>
        <w:numPr>
          <w:ilvl w:val="0"/>
          <w:numId w:val="6"/>
        </w:numPr>
        <w:tabs>
          <w:tab w:val="left" w:pos="1532"/>
        </w:tabs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Шанский</w:t>
      </w:r>
      <w:proofErr w:type="spellEnd"/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Н. М.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мире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слов.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1985.</w:t>
      </w:r>
    </w:p>
    <w:p w:rsidR="00CE02E6" w:rsidRDefault="00170871">
      <w:pPr>
        <w:pStyle w:val="17"/>
        <w:numPr>
          <w:ilvl w:val="0"/>
          <w:numId w:val="6"/>
        </w:numPr>
        <w:tabs>
          <w:tab w:val="left" w:pos="1532"/>
        </w:tabs>
        <w:ind w:left="0" w:firstLine="709"/>
        <w:rPr>
          <w:i/>
          <w:sz w:val="28"/>
          <w:szCs w:val="28"/>
        </w:rPr>
      </w:pPr>
      <w:proofErr w:type="spellStart"/>
      <w:r>
        <w:rPr>
          <w:sz w:val="28"/>
          <w:szCs w:val="28"/>
        </w:rPr>
        <w:t>Шанский</w:t>
      </w:r>
      <w:proofErr w:type="spellEnd"/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Занимательный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русский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язык.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1996.</w:t>
      </w:r>
    </w:p>
    <w:p w:rsidR="00CE02E6" w:rsidRDefault="00CE02E6">
      <w:pPr>
        <w:ind w:firstLine="709"/>
        <w:rPr>
          <w:i/>
          <w:sz w:val="28"/>
          <w:szCs w:val="28"/>
        </w:rPr>
      </w:pPr>
    </w:p>
    <w:p w:rsidR="00CE02E6" w:rsidRDefault="00170871">
      <w:pPr>
        <w:ind w:firstLine="709"/>
      </w:pPr>
      <w:r>
        <w:rPr>
          <w:i/>
          <w:sz w:val="28"/>
          <w:szCs w:val="28"/>
        </w:rPr>
        <w:t>Интернет-ресурсы</w:t>
      </w:r>
    </w:p>
    <w:p w:rsidR="00CE02E6" w:rsidRDefault="002E2F9A">
      <w:pPr>
        <w:pStyle w:val="17"/>
        <w:numPr>
          <w:ilvl w:val="0"/>
          <w:numId w:val="5"/>
        </w:numPr>
        <w:tabs>
          <w:tab w:val="left" w:pos="1347"/>
        </w:tabs>
        <w:ind w:left="0" w:firstLine="709"/>
        <w:rPr>
          <w:sz w:val="28"/>
          <w:szCs w:val="28"/>
        </w:rPr>
      </w:pPr>
      <w:hyperlink r:id="rId7" w:history="1">
        <w:r w:rsidR="00170871">
          <w:rPr>
            <w:rStyle w:val="a8"/>
            <w:sz w:val="28"/>
            <w:szCs w:val="28"/>
            <w:u w:color="000000"/>
          </w:rPr>
          <w:t>http://vserosolymp.rudn.ru/mm/mpp/rus.php</w:t>
        </w:r>
      </w:hyperlink>
      <w:r w:rsidR="00170871">
        <w:rPr>
          <w:color w:val="0000FF"/>
          <w:spacing w:val="1"/>
          <w:sz w:val="28"/>
          <w:szCs w:val="28"/>
        </w:rPr>
        <w:t xml:space="preserve"> </w:t>
      </w:r>
      <w:r w:rsidR="00170871">
        <w:rPr>
          <w:sz w:val="28"/>
          <w:szCs w:val="28"/>
        </w:rPr>
        <w:t>(задания</w:t>
      </w:r>
      <w:r w:rsidR="00170871">
        <w:rPr>
          <w:spacing w:val="1"/>
          <w:sz w:val="28"/>
          <w:szCs w:val="28"/>
        </w:rPr>
        <w:t xml:space="preserve"> </w:t>
      </w:r>
      <w:r w:rsidR="00170871">
        <w:rPr>
          <w:sz w:val="28"/>
          <w:szCs w:val="28"/>
        </w:rPr>
        <w:t>Всероссийской</w:t>
      </w:r>
      <w:r w:rsidR="00170871">
        <w:rPr>
          <w:spacing w:val="1"/>
          <w:sz w:val="28"/>
          <w:szCs w:val="28"/>
        </w:rPr>
        <w:t xml:space="preserve"> </w:t>
      </w:r>
      <w:r w:rsidR="00170871">
        <w:rPr>
          <w:sz w:val="28"/>
          <w:szCs w:val="28"/>
        </w:rPr>
        <w:lastRenderedPageBreak/>
        <w:t>олимпиады</w:t>
      </w:r>
      <w:r w:rsidR="00170871">
        <w:rPr>
          <w:spacing w:val="1"/>
          <w:sz w:val="28"/>
          <w:szCs w:val="28"/>
        </w:rPr>
        <w:t xml:space="preserve"> </w:t>
      </w:r>
      <w:r w:rsidR="00170871">
        <w:rPr>
          <w:sz w:val="28"/>
          <w:szCs w:val="28"/>
        </w:rPr>
        <w:t>школьников</w:t>
      </w:r>
      <w:r w:rsidR="00170871">
        <w:rPr>
          <w:spacing w:val="-3"/>
          <w:sz w:val="28"/>
          <w:szCs w:val="28"/>
        </w:rPr>
        <w:t xml:space="preserve"> </w:t>
      </w:r>
      <w:r w:rsidR="00170871">
        <w:rPr>
          <w:sz w:val="28"/>
          <w:szCs w:val="28"/>
        </w:rPr>
        <w:t>по русскому</w:t>
      </w:r>
      <w:r w:rsidR="00170871">
        <w:rPr>
          <w:spacing w:val="-5"/>
          <w:sz w:val="28"/>
          <w:szCs w:val="28"/>
        </w:rPr>
        <w:t xml:space="preserve"> </w:t>
      </w:r>
      <w:r w:rsidR="00170871">
        <w:rPr>
          <w:sz w:val="28"/>
          <w:szCs w:val="28"/>
        </w:rPr>
        <w:t>языку</w:t>
      </w:r>
      <w:r w:rsidR="00170871">
        <w:rPr>
          <w:spacing w:val="-5"/>
          <w:sz w:val="28"/>
          <w:szCs w:val="28"/>
        </w:rPr>
        <w:t xml:space="preserve"> </w:t>
      </w:r>
      <w:r w:rsidR="00170871">
        <w:rPr>
          <w:sz w:val="28"/>
          <w:szCs w:val="28"/>
        </w:rPr>
        <w:t>прошлых</w:t>
      </w:r>
      <w:r w:rsidR="00170871">
        <w:rPr>
          <w:spacing w:val="1"/>
          <w:sz w:val="28"/>
          <w:szCs w:val="28"/>
        </w:rPr>
        <w:t xml:space="preserve"> </w:t>
      </w:r>
      <w:r w:rsidR="00170871">
        <w:rPr>
          <w:sz w:val="28"/>
          <w:szCs w:val="28"/>
        </w:rPr>
        <w:t>лет)</w:t>
      </w:r>
    </w:p>
    <w:p w:rsidR="00CE02E6" w:rsidRDefault="00170871">
      <w:pPr>
        <w:pStyle w:val="17"/>
        <w:numPr>
          <w:ilvl w:val="0"/>
          <w:numId w:val="5"/>
        </w:numPr>
        <w:tabs>
          <w:tab w:val="left" w:pos="1347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Проект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А. В.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Григорьева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«Матрица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русского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языка»: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русский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язык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момента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возникновения до наших дней в 12 сериях. Все серии на </w:t>
      </w:r>
      <w:proofErr w:type="spellStart"/>
      <w:r>
        <w:rPr>
          <w:sz w:val="28"/>
          <w:szCs w:val="28"/>
        </w:rPr>
        <w:t>ютуб</w:t>
      </w:r>
      <w:proofErr w:type="spellEnd"/>
      <w:hyperlink w:history="1">
        <w:r>
          <w:rPr>
            <w:rStyle w:val="a8"/>
            <w:sz w:val="28"/>
            <w:szCs w:val="28"/>
            <w:u w:color="000000"/>
          </w:rPr>
          <w:t>: "Матрица русского языка" -</w:t>
        </w:r>
      </w:hyperlink>
      <w:r>
        <w:rPr>
          <w:color w:val="0000FF"/>
          <w:spacing w:val="1"/>
          <w:sz w:val="28"/>
          <w:szCs w:val="28"/>
        </w:rPr>
        <w:t xml:space="preserve"> </w:t>
      </w:r>
      <w:hyperlink r:id="rId8" w:history="1">
        <w:r>
          <w:rPr>
            <w:rStyle w:val="a8"/>
            <w:sz w:val="28"/>
            <w:szCs w:val="28"/>
            <w:u w:color="000000"/>
          </w:rPr>
          <w:t>YouTube</w:t>
        </w:r>
      </w:hyperlink>
    </w:p>
    <w:p w:rsidR="00CE02E6" w:rsidRDefault="00170871">
      <w:pPr>
        <w:pStyle w:val="17"/>
        <w:numPr>
          <w:ilvl w:val="0"/>
          <w:numId w:val="5"/>
        </w:numPr>
        <w:tabs>
          <w:tab w:val="left" w:pos="1347"/>
        </w:tabs>
        <w:ind w:left="0" w:firstLine="709"/>
      </w:pPr>
      <w:r>
        <w:rPr>
          <w:sz w:val="28"/>
          <w:szCs w:val="28"/>
        </w:rPr>
        <w:t>Словари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русского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языка:</w:t>
      </w:r>
      <w:r>
        <w:rPr>
          <w:color w:val="0000FF"/>
          <w:sz w:val="28"/>
          <w:szCs w:val="28"/>
        </w:rPr>
        <w:t xml:space="preserve"> </w:t>
      </w:r>
      <w:hyperlink r:id="rId9" w:history="1">
        <w:r>
          <w:rPr>
            <w:rStyle w:val="a8"/>
            <w:sz w:val="28"/>
            <w:szCs w:val="28"/>
            <w:u w:color="000000"/>
          </w:rPr>
          <w:t>http://slovari.ru</w:t>
        </w:r>
      </w:hyperlink>
    </w:p>
    <w:p w:rsidR="00170871" w:rsidRDefault="00170871">
      <w:pPr>
        <w:pStyle w:val="2"/>
        <w:ind w:left="0" w:firstLine="709"/>
        <w:jc w:val="left"/>
      </w:pPr>
    </w:p>
    <w:sectPr w:rsidR="00170871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0" w:footer="758" w:gutter="0"/>
      <w:cols w:space="72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F9A" w:rsidRDefault="002E2F9A">
      <w:pPr>
        <w:spacing w:line="240" w:lineRule="auto"/>
      </w:pPr>
      <w:r>
        <w:separator/>
      </w:r>
    </w:p>
  </w:endnote>
  <w:endnote w:type="continuationSeparator" w:id="0">
    <w:p w:rsidR="002E2F9A" w:rsidRDefault="002E2F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2E6" w:rsidRDefault="00CE02E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2E6" w:rsidRDefault="00CE02E6">
    <w:pPr>
      <w:pStyle w:val="a0"/>
      <w:spacing w:line="12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2E6" w:rsidRDefault="00CE02E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F9A" w:rsidRDefault="002E2F9A">
      <w:pPr>
        <w:spacing w:line="240" w:lineRule="auto"/>
      </w:pPr>
      <w:r>
        <w:separator/>
      </w:r>
    </w:p>
  </w:footnote>
  <w:footnote w:type="continuationSeparator" w:id="0">
    <w:p w:rsidR="002E2F9A" w:rsidRDefault="002E2F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2E6" w:rsidRDefault="00CE02E6">
    <w:pPr>
      <w:pStyle w:val="a0"/>
      <w:spacing w:line="12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2E6" w:rsidRDefault="00CE02E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55" w:hanging="240"/>
      </w:pPr>
      <w:rPr>
        <w:rFonts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98" w:hanging="240"/>
      </w:pPr>
      <w:rPr>
        <w:rFonts w:eastAsia="Times New Roman" w:cs="Times New Roman"/>
        <w:b/>
        <w:bCs/>
        <w:i w:val="0"/>
        <w:iCs w:val="0"/>
        <w:w w:val="100"/>
        <w:sz w:val="28"/>
        <w:szCs w:val="28"/>
        <w:lang w:val="ru-RU" w:eastAsia="ar-SA" w:bidi="ar-SA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398" w:hanging="420"/>
      </w:pPr>
      <w:rPr>
        <w:rFonts w:eastAsia="Times New Roman" w:cs="Times New Roman"/>
        <w:b w:val="0"/>
        <w:bCs w:val="0"/>
        <w:i w:val="0"/>
        <w:iCs w:val="0"/>
        <w:w w:val="100"/>
        <w:sz w:val="28"/>
        <w:szCs w:val="28"/>
        <w:lang w:val="ru-RU" w:eastAsia="ar-SA" w:bidi="ar-SA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2" w:hanging="596"/>
      </w:pPr>
      <w:rPr>
        <w:rFonts w:eastAsia="Times New Roman" w:cs="Times New Roman"/>
        <w:b w:val="0"/>
        <w:bCs w:val="0"/>
        <w:i w:val="0"/>
        <w:iCs w:val="0"/>
        <w:w w:val="100"/>
        <w:sz w:val="28"/>
        <w:szCs w:val="28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76" w:hanging="596"/>
      </w:pPr>
      <w:rPr>
        <w:rFonts w:ascii="Symbol" w:hAnsi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64" w:hanging="596"/>
      </w:pPr>
      <w:rPr>
        <w:rFonts w:ascii="Symbol" w:hAnsi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53" w:hanging="596"/>
      </w:pPr>
      <w:rPr>
        <w:rFonts w:ascii="Symbol" w:hAnsi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141" w:hanging="596"/>
      </w:pPr>
      <w:rPr>
        <w:rFonts w:ascii="Symbol" w:hAnsi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229" w:hanging="596"/>
      </w:pPr>
      <w:rPr>
        <w:rFonts w:ascii="Symbol" w:hAnsi="Symbol"/>
        <w:lang w:val="ru-RU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7"/>
      <w:numFmt w:val="decimal"/>
      <w:lvlText w:val="%1"/>
      <w:lvlJc w:val="left"/>
      <w:pPr>
        <w:tabs>
          <w:tab w:val="num" w:pos="0"/>
        </w:tabs>
        <w:ind w:left="1286" w:hanging="180"/>
      </w:pPr>
      <w:rPr>
        <w:rFonts w:eastAsia="Times New Roman" w:cs="Times New Roman"/>
        <w:b w:val="0"/>
        <w:bCs w:val="0"/>
        <w:i w:val="0"/>
        <w:iCs w:val="0"/>
        <w:w w:val="100"/>
        <w:sz w:val="28"/>
        <w:szCs w:val="28"/>
        <w:lang w:val="ru-RU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4920" w:hanging="180"/>
      </w:pPr>
      <w:rPr>
        <w:rFonts w:ascii="Symbol" w:hAnsi="Symbol"/>
        <w:lang w:val="ru-RU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5529" w:hanging="180"/>
      </w:pPr>
      <w:rPr>
        <w:rFonts w:ascii="Symbol" w:hAnsi="Symbol"/>
        <w:lang w:val="ru-RU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6139" w:hanging="180"/>
      </w:pPr>
      <w:rPr>
        <w:rFonts w:ascii="Symbol" w:hAnsi="Symbol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6748" w:hanging="180"/>
      </w:pPr>
      <w:rPr>
        <w:rFonts w:ascii="Symbol" w:hAnsi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7358" w:hanging="180"/>
      </w:pPr>
      <w:rPr>
        <w:rFonts w:ascii="Symbol" w:hAnsi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968" w:hanging="180"/>
      </w:pPr>
      <w:rPr>
        <w:rFonts w:ascii="Symbol" w:hAnsi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577" w:hanging="180"/>
      </w:pPr>
      <w:rPr>
        <w:rFonts w:ascii="Symbol" w:hAnsi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187" w:hanging="180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0000004"/>
    <w:multiLevelType w:val="multilevel"/>
    <w:tmpl w:val="00000004"/>
    <w:name w:val="WWNum3"/>
    <w:lvl w:ilvl="0">
      <w:start w:val="1"/>
      <w:numFmt w:val="bullet"/>
      <w:lvlText w:val=""/>
      <w:lvlJc w:val="left"/>
      <w:pPr>
        <w:tabs>
          <w:tab w:val="num" w:pos="0"/>
        </w:tabs>
        <w:ind w:left="398" w:hanging="176"/>
      </w:pPr>
      <w:rPr>
        <w:rFonts w:ascii="Symbol" w:hAnsi="Symbol" w:cs="Symbol"/>
        <w:b w:val="0"/>
        <w:bCs w:val="0"/>
        <w:i w:val="0"/>
        <w:iCs w:val="0"/>
        <w:w w:val="100"/>
        <w:sz w:val="24"/>
        <w:szCs w:val="24"/>
        <w:lang w:val="ru-RU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00" w:hanging="176"/>
      </w:pPr>
      <w:rPr>
        <w:rFonts w:ascii="Symbol" w:hAnsi="Symbol"/>
        <w:lang w:val="ru-RU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401" w:hanging="176"/>
      </w:pPr>
      <w:rPr>
        <w:rFonts w:ascii="Symbol" w:hAnsi="Symbol"/>
        <w:lang w:val="ru-RU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01" w:hanging="176"/>
      </w:pPr>
      <w:rPr>
        <w:rFonts w:ascii="Symbol" w:hAnsi="Symbol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02" w:hanging="176"/>
      </w:pPr>
      <w:rPr>
        <w:rFonts w:ascii="Symbol" w:hAnsi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403" w:hanging="176"/>
      </w:pPr>
      <w:rPr>
        <w:rFonts w:ascii="Symbol" w:hAnsi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03" w:hanging="176"/>
      </w:pPr>
      <w:rPr>
        <w:rFonts w:ascii="Symbol" w:hAnsi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04" w:hanging="176"/>
      </w:pPr>
      <w:rPr>
        <w:rFonts w:ascii="Symbol" w:hAnsi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05" w:hanging="176"/>
      </w:pPr>
      <w:rPr>
        <w:rFonts w:ascii="Symbol" w:hAnsi="Symbol"/>
        <w:lang w:val="ru-RU" w:eastAsia="ar-SA" w:bidi="ar-SA"/>
      </w:rPr>
    </w:lvl>
  </w:abstractNum>
  <w:abstractNum w:abstractNumId="4" w15:restartNumberingAfterBreak="0">
    <w:nsid w:val="00000005"/>
    <w:multiLevelType w:val="multilevel"/>
    <w:tmpl w:val="00000005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398" w:hanging="240"/>
      </w:pPr>
      <w:rPr>
        <w:rFonts w:eastAsia="Times New Roman" w:cs="Times New Roman"/>
        <w:b w:val="0"/>
        <w:bCs w:val="0"/>
        <w:i w:val="0"/>
        <w:iCs w:val="0"/>
        <w:w w:val="100"/>
        <w:sz w:val="28"/>
        <w:szCs w:val="28"/>
        <w:lang w:val="ru-RU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00" w:hanging="240"/>
      </w:pPr>
      <w:rPr>
        <w:rFonts w:ascii="Symbol" w:hAnsi="Symbol"/>
        <w:lang w:val="ru-RU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401" w:hanging="240"/>
      </w:pPr>
      <w:rPr>
        <w:rFonts w:ascii="Symbol" w:hAnsi="Symbol"/>
        <w:lang w:val="ru-RU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01" w:hanging="240"/>
      </w:pPr>
      <w:rPr>
        <w:rFonts w:ascii="Symbol" w:hAnsi="Symbol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02" w:hanging="240"/>
      </w:pPr>
      <w:rPr>
        <w:rFonts w:ascii="Symbol" w:hAnsi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403" w:hanging="240"/>
      </w:pPr>
      <w:rPr>
        <w:rFonts w:ascii="Symbol" w:hAnsi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03" w:hanging="240"/>
      </w:pPr>
      <w:rPr>
        <w:rFonts w:ascii="Symbol" w:hAnsi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04" w:hanging="240"/>
      </w:pPr>
      <w:rPr>
        <w:rFonts w:ascii="Symbol" w:hAnsi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05" w:hanging="240"/>
      </w:pPr>
      <w:rPr>
        <w:rFonts w:ascii="Symbol" w:hAnsi="Symbol"/>
        <w:lang w:val="ru-RU" w:eastAsia="ar-SA" w:bidi="ar-SA"/>
      </w:rPr>
    </w:lvl>
  </w:abstractNum>
  <w:abstractNum w:abstractNumId="5" w15:restartNumberingAfterBreak="0">
    <w:nsid w:val="00000006"/>
    <w:multiLevelType w:val="multilevel"/>
    <w:tmpl w:val="00000006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1392" w:hanging="286"/>
      </w:pPr>
      <w:rPr>
        <w:rFonts w:eastAsia="Times New Roman" w:cs="Times New Roman"/>
        <w:b w:val="0"/>
        <w:bCs w:val="0"/>
        <w:i w:val="0"/>
        <w:iCs w:val="0"/>
        <w:w w:val="100"/>
        <w:sz w:val="28"/>
        <w:szCs w:val="28"/>
        <w:lang w:val="ru-RU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300" w:hanging="286"/>
      </w:pPr>
      <w:rPr>
        <w:rFonts w:ascii="Symbol" w:hAnsi="Symbol"/>
        <w:lang w:val="ru-RU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201" w:hanging="286"/>
      </w:pPr>
      <w:rPr>
        <w:rFonts w:ascii="Symbol" w:hAnsi="Symbol"/>
        <w:lang w:val="ru-RU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1" w:hanging="286"/>
      </w:pPr>
      <w:rPr>
        <w:rFonts w:ascii="Symbol" w:hAnsi="Symbol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002" w:hanging="286"/>
      </w:pPr>
      <w:rPr>
        <w:rFonts w:ascii="Symbol" w:hAnsi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903" w:hanging="286"/>
      </w:pPr>
      <w:rPr>
        <w:rFonts w:ascii="Symbol" w:hAnsi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03" w:hanging="286"/>
      </w:pPr>
      <w:rPr>
        <w:rFonts w:ascii="Symbol" w:hAnsi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704" w:hanging="286"/>
      </w:pPr>
      <w:rPr>
        <w:rFonts w:ascii="Symbol" w:hAnsi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605" w:hanging="286"/>
      </w:pPr>
      <w:rPr>
        <w:rFonts w:ascii="Symbol" w:hAnsi="Symbol"/>
        <w:lang w:val="ru-RU" w:eastAsia="ar-SA" w:bidi="ar-SA"/>
      </w:rPr>
    </w:lvl>
  </w:abstractNum>
  <w:abstractNum w:abstractNumId="6" w15:restartNumberingAfterBreak="0">
    <w:nsid w:val="00000007"/>
    <w:multiLevelType w:val="multilevel"/>
    <w:tmpl w:val="00000007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1346" w:hanging="240"/>
      </w:pPr>
      <w:rPr>
        <w:rFonts w:eastAsia="Times New Roman" w:cs="Times New Roman"/>
        <w:b w:val="0"/>
        <w:bCs w:val="0"/>
        <w:i w:val="0"/>
        <w:iCs w:val="0"/>
        <w:w w:val="100"/>
        <w:sz w:val="28"/>
        <w:szCs w:val="28"/>
        <w:lang w:val="ru-RU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246" w:hanging="240"/>
      </w:pPr>
      <w:rPr>
        <w:rFonts w:ascii="Symbol" w:hAnsi="Symbol"/>
        <w:lang w:val="ru-RU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153" w:hanging="240"/>
      </w:pPr>
      <w:rPr>
        <w:rFonts w:ascii="Symbol" w:hAnsi="Symbol"/>
        <w:lang w:val="ru-RU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59" w:hanging="240"/>
      </w:pPr>
      <w:rPr>
        <w:rFonts w:ascii="Symbol" w:hAnsi="Symbol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966" w:hanging="240"/>
      </w:pPr>
      <w:rPr>
        <w:rFonts w:ascii="Symbol" w:hAnsi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873" w:hanging="240"/>
      </w:pPr>
      <w:rPr>
        <w:rFonts w:ascii="Symbol" w:hAnsi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79" w:hanging="240"/>
      </w:pPr>
      <w:rPr>
        <w:rFonts w:ascii="Symbol" w:hAnsi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686" w:hanging="240"/>
      </w:pPr>
      <w:rPr>
        <w:rFonts w:ascii="Symbol" w:hAnsi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593" w:hanging="240"/>
      </w:pPr>
      <w:rPr>
        <w:rFonts w:ascii="Symbol" w:hAnsi="Symbol"/>
        <w:lang w:val="ru-RU" w:eastAsia="ar-SA" w:bidi="ar-SA"/>
      </w:rPr>
    </w:lvl>
  </w:abstractNum>
  <w:abstractNum w:abstractNumId="7" w15:restartNumberingAfterBreak="0">
    <w:nsid w:val="00000008"/>
    <w:multiLevelType w:val="multilevel"/>
    <w:tmpl w:val="00000008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398" w:hanging="240"/>
      </w:pPr>
      <w:rPr>
        <w:rFonts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00" w:hanging="240"/>
      </w:pPr>
      <w:rPr>
        <w:rFonts w:ascii="Symbol" w:hAnsi="Symbol"/>
        <w:lang w:val="ru-RU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401" w:hanging="240"/>
      </w:pPr>
      <w:rPr>
        <w:rFonts w:ascii="Symbol" w:hAnsi="Symbol"/>
        <w:lang w:val="ru-RU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01" w:hanging="240"/>
      </w:pPr>
      <w:rPr>
        <w:rFonts w:ascii="Symbol" w:hAnsi="Symbol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02" w:hanging="240"/>
      </w:pPr>
      <w:rPr>
        <w:rFonts w:ascii="Symbol" w:hAnsi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403" w:hanging="240"/>
      </w:pPr>
      <w:rPr>
        <w:rFonts w:ascii="Symbol" w:hAnsi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03" w:hanging="240"/>
      </w:pPr>
      <w:rPr>
        <w:rFonts w:ascii="Symbol" w:hAnsi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04" w:hanging="240"/>
      </w:pPr>
      <w:rPr>
        <w:rFonts w:ascii="Symbol" w:hAnsi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05" w:hanging="240"/>
      </w:pPr>
      <w:rPr>
        <w:rFonts w:ascii="Symbol" w:hAnsi="Symbol"/>
        <w:lang w:val="ru-RU" w:eastAsia="ar-SA" w:bidi="ar-SA"/>
      </w:rPr>
    </w:lvl>
  </w:abstractNum>
  <w:abstractNum w:abstractNumId="8" w15:restartNumberingAfterBreak="0">
    <w:nsid w:val="00000009"/>
    <w:multiLevelType w:val="multilevel"/>
    <w:tmpl w:val="00000009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398" w:hanging="260"/>
      </w:pPr>
      <w:rPr>
        <w:rFonts w:eastAsia="Times New Roman" w:cs="Times New Roman"/>
        <w:b w:val="0"/>
        <w:bCs w:val="0"/>
        <w:i w:val="0"/>
        <w:iCs w:val="0"/>
        <w:w w:val="99"/>
        <w:sz w:val="24"/>
        <w:szCs w:val="24"/>
        <w:lang w:val="ru-RU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00" w:hanging="260"/>
      </w:pPr>
      <w:rPr>
        <w:rFonts w:ascii="Symbol" w:hAnsi="Symbol"/>
        <w:lang w:val="ru-RU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401" w:hanging="260"/>
      </w:pPr>
      <w:rPr>
        <w:rFonts w:ascii="Symbol" w:hAnsi="Symbol"/>
        <w:lang w:val="ru-RU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01" w:hanging="260"/>
      </w:pPr>
      <w:rPr>
        <w:rFonts w:ascii="Symbol" w:hAnsi="Symbol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02" w:hanging="260"/>
      </w:pPr>
      <w:rPr>
        <w:rFonts w:ascii="Symbol" w:hAnsi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403" w:hanging="260"/>
      </w:pPr>
      <w:rPr>
        <w:rFonts w:ascii="Symbol" w:hAnsi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03" w:hanging="260"/>
      </w:pPr>
      <w:rPr>
        <w:rFonts w:ascii="Symbol" w:hAnsi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04" w:hanging="260"/>
      </w:pPr>
      <w:rPr>
        <w:rFonts w:ascii="Symbol" w:hAnsi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05" w:hanging="260"/>
      </w:pPr>
      <w:rPr>
        <w:rFonts w:ascii="Symbol" w:hAnsi="Symbol"/>
        <w:lang w:val="ru-RU" w:eastAsia="ar-SA" w:bidi="ar-SA"/>
      </w:rPr>
    </w:lvl>
  </w:abstractNum>
  <w:abstractNum w:abstractNumId="9" w15:restartNumberingAfterBreak="0">
    <w:nsid w:val="0000000A"/>
    <w:multiLevelType w:val="multilevel"/>
    <w:tmpl w:val="0000000A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398" w:hanging="240"/>
      </w:pPr>
      <w:rPr>
        <w:rFonts w:eastAsia="Times New Roman" w:cs="Times New Roman"/>
        <w:b/>
        <w:bCs/>
        <w:i w:val="0"/>
        <w:iCs w:val="0"/>
        <w:w w:val="100"/>
        <w:sz w:val="24"/>
        <w:szCs w:val="24"/>
        <w:lang w:val="ru-RU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00" w:hanging="240"/>
      </w:pPr>
      <w:rPr>
        <w:rFonts w:ascii="Symbol" w:hAnsi="Symbol"/>
        <w:lang w:val="ru-RU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401" w:hanging="240"/>
      </w:pPr>
      <w:rPr>
        <w:rFonts w:ascii="Symbol" w:hAnsi="Symbol"/>
        <w:lang w:val="ru-RU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01" w:hanging="240"/>
      </w:pPr>
      <w:rPr>
        <w:rFonts w:ascii="Symbol" w:hAnsi="Symbol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02" w:hanging="240"/>
      </w:pPr>
      <w:rPr>
        <w:rFonts w:ascii="Symbol" w:hAnsi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403" w:hanging="240"/>
      </w:pPr>
      <w:rPr>
        <w:rFonts w:ascii="Symbol" w:hAnsi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03" w:hanging="240"/>
      </w:pPr>
      <w:rPr>
        <w:rFonts w:ascii="Symbol" w:hAnsi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04" w:hanging="240"/>
      </w:pPr>
      <w:rPr>
        <w:rFonts w:ascii="Symbol" w:hAnsi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05" w:hanging="240"/>
      </w:pPr>
      <w:rPr>
        <w:rFonts w:ascii="Symbol" w:hAnsi="Symbol"/>
        <w:lang w:val="ru-RU" w:eastAsia="ar-SA" w:bidi="ar-SA"/>
      </w:rPr>
    </w:lvl>
  </w:abstractNum>
  <w:abstractNum w:abstractNumId="10" w15:restartNumberingAfterBreak="0">
    <w:nsid w:val="0000000B"/>
    <w:multiLevelType w:val="multilevel"/>
    <w:tmpl w:val="0000000B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1346" w:hanging="240"/>
      </w:pPr>
      <w:rPr>
        <w:rFonts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246" w:hanging="240"/>
      </w:pPr>
      <w:rPr>
        <w:rFonts w:ascii="Symbol" w:hAnsi="Symbol"/>
        <w:lang w:val="ru-RU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153" w:hanging="240"/>
      </w:pPr>
      <w:rPr>
        <w:rFonts w:ascii="Symbol" w:hAnsi="Symbol"/>
        <w:lang w:val="ru-RU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59" w:hanging="240"/>
      </w:pPr>
      <w:rPr>
        <w:rFonts w:ascii="Symbol" w:hAnsi="Symbol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966" w:hanging="240"/>
      </w:pPr>
      <w:rPr>
        <w:rFonts w:ascii="Symbol" w:hAnsi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873" w:hanging="240"/>
      </w:pPr>
      <w:rPr>
        <w:rFonts w:ascii="Symbol" w:hAnsi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79" w:hanging="240"/>
      </w:pPr>
      <w:rPr>
        <w:rFonts w:ascii="Symbol" w:hAnsi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686" w:hanging="240"/>
      </w:pPr>
      <w:rPr>
        <w:rFonts w:ascii="Symbol" w:hAnsi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593" w:hanging="240"/>
      </w:pPr>
      <w:rPr>
        <w:rFonts w:ascii="Symbol" w:hAnsi="Symbol"/>
        <w:lang w:val="ru-RU" w:eastAsia="ar-SA" w:bidi="ar-SA"/>
      </w:rPr>
    </w:lvl>
  </w:abstractNum>
  <w:abstractNum w:abstractNumId="11" w15:restartNumberingAfterBreak="0">
    <w:nsid w:val="0000000C"/>
    <w:multiLevelType w:val="multilevel"/>
    <w:tmpl w:val="0000000C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98" w:hanging="240"/>
      </w:pPr>
      <w:rPr>
        <w:rFonts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00" w:hanging="240"/>
      </w:pPr>
      <w:rPr>
        <w:rFonts w:ascii="Symbol" w:hAnsi="Symbol"/>
        <w:lang w:val="ru-RU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401" w:hanging="240"/>
      </w:pPr>
      <w:rPr>
        <w:rFonts w:ascii="Symbol" w:hAnsi="Symbol"/>
        <w:lang w:val="ru-RU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01" w:hanging="240"/>
      </w:pPr>
      <w:rPr>
        <w:rFonts w:ascii="Symbol" w:hAnsi="Symbol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02" w:hanging="240"/>
      </w:pPr>
      <w:rPr>
        <w:rFonts w:ascii="Symbol" w:hAnsi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403" w:hanging="240"/>
      </w:pPr>
      <w:rPr>
        <w:rFonts w:ascii="Symbol" w:hAnsi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03" w:hanging="240"/>
      </w:pPr>
      <w:rPr>
        <w:rFonts w:ascii="Symbol" w:hAnsi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04" w:hanging="240"/>
      </w:pPr>
      <w:rPr>
        <w:rFonts w:ascii="Symbol" w:hAnsi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05" w:hanging="240"/>
      </w:pPr>
      <w:rPr>
        <w:rFonts w:ascii="Symbol" w:hAnsi="Symbol"/>
        <w:lang w:val="ru-RU" w:eastAsia="ar-SA" w:bidi="ar-SA"/>
      </w:rPr>
    </w:lvl>
  </w:abstractNum>
  <w:abstractNum w:abstractNumId="12" w15:restartNumberingAfterBreak="0">
    <w:nsid w:val="0000000D"/>
    <w:multiLevelType w:val="multilevel"/>
    <w:tmpl w:val="0000000D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1366" w:hanging="240"/>
      </w:pPr>
      <w:rPr>
        <w:rFonts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264" w:hanging="240"/>
      </w:pPr>
      <w:rPr>
        <w:rFonts w:ascii="Symbol" w:hAnsi="Symbol"/>
        <w:lang w:val="ru-RU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169" w:hanging="240"/>
      </w:pPr>
      <w:rPr>
        <w:rFonts w:ascii="Symbol" w:hAnsi="Symbol"/>
        <w:lang w:val="ru-RU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73" w:hanging="240"/>
      </w:pPr>
      <w:rPr>
        <w:rFonts w:ascii="Symbol" w:hAnsi="Symbol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978" w:hanging="240"/>
      </w:pPr>
      <w:rPr>
        <w:rFonts w:ascii="Symbol" w:hAnsi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883" w:hanging="240"/>
      </w:pPr>
      <w:rPr>
        <w:rFonts w:ascii="Symbol" w:hAnsi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87" w:hanging="240"/>
      </w:pPr>
      <w:rPr>
        <w:rFonts w:ascii="Symbol" w:hAnsi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692" w:hanging="240"/>
      </w:pPr>
      <w:rPr>
        <w:rFonts w:ascii="Symbol" w:hAnsi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597" w:hanging="240"/>
      </w:pPr>
      <w:rPr>
        <w:rFonts w:ascii="Symbol" w:hAnsi="Symbol"/>
        <w:lang w:val="ru-RU" w:eastAsia="ar-SA" w:bidi="ar-SA"/>
      </w:rPr>
    </w:lvl>
  </w:abstractNum>
  <w:abstractNum w:abstractNumId="13" w15:restartNumberingAfterBreak="0">
    <w:nsid w:val="0000000E"/>
    <w:multiLevelType w:val="multilevel"/>
    <w:tmpl w:val="0000000E"/>
    <w:name w:val="WWNum13"/>
    <w:lvl w:ilvl="0">
      <w:start w:val="1"/>
      <w:numFmt w:val="decimal"/>
      <w:lvlText w:val="%1)"/>
      <w:lvlJc w:val="left"/>
      <w:pPr>
        <w:tabs>
          <w:tab w:val="num" w:pos="0"/>
        </w:tabs>
        <w:ind w:left="1366" w:hanging="260"/>
      </w:pPr>
      <w:rPr>
        <w:rFonts w:eastAsia="Times New Roman" w:cs="Times New Roman"/>
        <w:b w:val="0"/>
        <w:bCs w:val="0"/>
        <w:i w:val="0"/>
        <w:iCs w:val="0"/>
        <w:w w:val="99"/>
        <w:sz w:val="28"/>
        <w:szCs w:val="28"/>
        <w:lang w:val="ru-RU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264" w:hanging="260"/>
      </w:pPr>
      <w:rPr>
        <w:rFonts w:ascii="Symbol" w:hAnsi="Symbol"/>
        <w:lang w:val="ru-RU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169" w:hanging="260"/>
      </w:pPr>
      <w:rPr>
        <w:rFonts w:ascii="Symbol" w:hAnsi="Symbol"/>
        <w:lang w:val="ru-RU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73" w:hanging="260"/>
      </w:pPr>
      <w:rPr>
        <w:rFonts w:ascii="Symbol" w:hAnsi="Symbol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978" w:hanging="260"/>
      </w:pPr>
      <w:rPr>
        <w:rFonts w:ascii="Symbol" w:hAnsi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883" w:hanging="260"/>
      </w:pPr>
      <w:rPr>
        <w:rFonts w:ascii="Symbol" w:hAnsi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87" w:hanging="260"/>
      </w:pPr>
      <w:rPr>
        <w:rFonts w:ascii="Symbol" w:hAnsi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692" w:hanging="260"/>
      </w:pPr>
      <w:rPr>
        <w:rFonts w:ascii="Symbol" w:hAnsi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597" w:hanging="260"/>
      </w:pPr>
      <w:rPr>
        <w:rFonts w:ascii="Symbol" w:hAnsi="Symbol"/>
        <w:lang w:val="ru-RU" w:eastAsia="ar-SA" w:bidi="ar-SA"/>
      </w:rPr>
    </w:lvl>
  </w:abstractNum>
  <w:abstractNum w:abstractNumId="14" w15:restartNumberingAfterBreak="0">
    <w:nsid w:val="0000000F"/>
    <w:multiLevelType w:val="multilevel"/>
    <w:tmpl w:val="0000000F"/>
    <w:name w:val="WWNum14"/>
    <w:lvl w:ilvl="0">
      <w:start w:val="1"/>
      <w:numFmt w:val="bullet"/>
      <w:lvlText w:val="–"/>
      <w:lvlJc w:val="left"/>
      <w:pPr>
        <w:tabs>
          <w:tab w:val="num" w:pos="0"/>
        </w:tabs>
        <w:ind w:left="1286" w:hanging="18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  <w:lang w:val="ru-RU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192" w:hanging="180"/>
      </w:pPr>
      <w:rPr>
        <w:rFonts w:ascii="Symbol" w:hAnsi="Symbol"/>
        <w:lang w:val="ru-RU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105" w:hanging="180"/>
      </w:pPr>
      <w:rPr>
        <w:rFonts w:ascii="Symbol" w:hAnsi="Symbol"/>
        <w:lang w:val="ru-RU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7" w:hanging="180"/>
      </w:pPr>
      <w:rPr>
        <w:rFonts w:ascii="Symbol" w:hAnsi="Symbol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930" w:hanging="180"/>
      </w:pPr>
      <w:rPr>
        <w:rFonts w:ascii="Symbol" w:hAnsi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843" w:hanging="180"/>
      </w:pPr>
      <w:rPr>
        <w:rFonts w:ascii="Symbol" w:hAnsi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55" w:hanging="180"/>
      </w:pPr>
      <w:rPr>
        <w:rFonts w:ascii="Symbol" w:hAnsi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668" w:hanging="180"/>
      </w:pPr>
      <w:rPr>
        <w:rFonts w:ascii="Symbol" w:hAnsi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581" w:hanging="180"/>
      </w:pPr>
      <w:rPr>
        <w:rFonts w:ascii="Symbol" w:hAnsi="Symbol"/>
        <w:lang w:val="ru-RU" w:eastAsia="ar-SA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739"/>
    <w:rsid w:val="00170871"/>
    <w:rsid w:val="002E2F9A"/>
    <w:rsid w:val="0058148D"/>
    <w:rsid w:val="00713124"/>
    <w:rsid w:val="009314EB"/>
    <w:rsid w:val="009D48D8"/>
    <w:rsid w:val="00C03739"/>
    <w:rsid w:val="00CE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CC0F028-5810-4FE2-A008-D248C2DD7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spacing w:line="100" w:lineRule="atLeast"/>
    </w:pPr>
    <w:rPr>
      <w:sz w:val="22"/>
      <w:szCs w:val="22"/>
      <w:lang w:eastAsia="ar-SA"/>
    </w:rPr>
  </w:style>
  <w:style w:type="paragraph" w:styleId="1">
    <w:name w:val="heading 1"/>
    <w:basedOn w:val="a"/>
    <w:next w:val="a0"/>
    <w:qFormat/>
    <w:pPr>
      <w:numPr>
        <w:numId w:val="1"/>
      </w:numPr>
      <w:spacing w:before="91"/>
      <w:ind w:left="758" w:right="562" w:firstLine="0"/>
      <w:jc w:val="center"/>
      <w:outlineLvl w:val="0"/>
    </w:pPr>
    <w:rPr>
      <w:b/>
      <w:bCs/>
      <w:sz w:val="25"/>
      <w:szCs w:val="25"/>
    </w:rPr>
  </w:style>
  <w:style w:type="paragraph" w:styleId="2">
    <w:name w:val="heading 2"/>
    <w:basedOn w:val="a"/>
    <w:next w:val="a0"/>
    <w:qFormat/>
    <w:pPr>
      <w:numPr>
        <w:ilvl w:val="1"/>
        <w:numId w:val="1"/>
      </w:numPr>
      <w:ind w:left="1106" w:firstLine="0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ind w:left="398" w:firstLine="0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0"/>
    <w:qFormat/>
    <w:pPr>
      <w:numPr>
        <w:ilvl w:val="3"/>
        <w:numId w:val="1"/>
      </w:numPr>
      <w:ind w:left="1106" w:firstLine="0"/>
      <w:outlineLvl w:val="3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character" w:customStyle="1" w:styleId="11">
    <w:name w:val="Заголовок 1 Знак"/>
    <w:basedOn w:val="10"/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20">
    <w:name w:val="Заголовок 2 Знак"/>
    <w:basedOn w:val="1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1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10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4">
    <w:name w:val="Основной текст Знак"/>
    <w:basedOn w:val="10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Текст выноски Знак"/>
    <w:basedOn w:val="10"/>
    <w:rPr>
      <w:rFonts w:ascii="Tahoma" w:eastAsia="Times New Roman" w:hAnsi="Tahoma" w:cs="Tahoma"/>
      <w:sz w:val="16"/>
      <w:szCs w:val="16"/>
    </w:rPr>
  </w:style>
  <w:style w:type="character" w:customStyle="1" w:styleId="12">
    <w:name w:val="Основной текст Знак1"/>
    <w:rPr>
      <w:rFonts w:ascii="Times New Roman" w:hAnsi="Times New Roman"/>
      <w:sz w:val="23"/>
      <w:u w:val="none"/>
    </w:rPr>
  </w:style>
  <w:style w:type="character" w:customStyle="1" w:styleId="a6">
    <w:name w:val="Верхний колонтитул Знак"/>
    <w:basedOn w:val="10"/>
    <w:rPr>
      <w:rFonts w:ascii="Times New Roman" w:eastAsia="Times New Roman" w:hAnsi="Times New Roman" w:cs="Times New Roman"/>
    </w:rPr>
  </w:style>
  <w:style w:type="character" w:customStyle="1" w:styleId="a7">
    <w:name w:val="Нижний колонтитул Знак"/>
    <w:basedOn w:val="10"/>
    <w:rPr>
      <w:rFonts w:ascii="Times New Roman" w:eastAsia="Times New Roman" w:hAnsi="Times New Roman" w:cs="Times New Roman"/>
    </w:rPr>
  </w:style>
  <w:style w:type="character" w:styleId="a8">
    <w:name w:val="Hyperlink"/>
    <w:basedOn w:val="10"/>
    <w:rPr>
      <w:color w:val="0000FF"/>
      <w:u w:val="single"/>
    </w:rPr>
  </w:style>
  <w:style w:type="character" w:customStyle="1" w:styleId="13">
    <w:name w:val="Неразрешенное упоминание1"/>
    <w:basedOn w:val="10"/>
    <w:rPr>
      <w:color w:val="605E5C"/>
    </w:rPr>
  </w:style>
  <w:style w:type="character" w:customStyle="1" w:styleId="ListLabel1">
    <w:name w:val="ListLabel 1"/>
    <w:rPr>
      <w:rFonts w:eastAsia="Times New Roman" w:cs="Times New Roman"/>
      <w:b w:val="0"/>
      <w:bCs w:val="0"/>
      <w:i w:val="0"/>
      <w:iCs w:val="0"/>
      <w:w w:val="100"/>
      <w:sz w:val="24"/>
      <w:szCs w:val="24"/>
      <w:lang w:val="ru-RU" w:eastAsia="ar-SA" w:bidi="ar-SA"/>
    </w:rPr>
  </w:style>
  <w:style w:type="character" w:customStyle="1" w:styleId="ListLabel2">
    <w:name w:val="ListLabel 2"/>
    <w:rPr>
      <w:rFonts w:eastAsia="Times New Roman" w:cs="Times New Roman"/>
      <w:b/>
      <w:bCs/>
      <w:i w:val="0"/>
      <w:iCs w:val="0"/>
      <w:w w:val="100"/>
      <w:sz w:val="28"/>
      <w:szCs w:val="28"/>
      <w:lang w:val="ru-RU" w:eastAsia="ar-SA" w:bidi="ar-SA"/>
    </w:rPr>
  </w:style>
  <w:style w:type="character" w:customStyle="1" w:styleId="ListLabel3">
    <w:name w:val="ListLabel 3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ar-SA" w:bidi="ar-SA"/>
    </w:rPr>
  </w:style>
  <w:style w:type="character" w:customStyle="1" w:styleId="ListLabel4">
    <w:name w:val="ListLabel 4"/>
    <w:rPr>
      <w:lang w:val="ru-RU" w:eastAsia="ar-SA" w:bidi="ar-SA"/>
    </w:rPr>
  </w:style>
  <w:style w:type="character" w:customStyle="1" w:styleId="ListLabel5">
    <w:name w:val="ListLabel 5"/>
    <w:rPr>
      <w:rFonts w:eastAsia="Symbol" w:cs="Symbol"/>
      <w:b w:val="0"/>
      <w:bCs w:val="0"/>
      <w:i w:val="0"/>
      <w:iCs w:val="0"/>
      <w:w w:val="100"/>
      <w:sz w:val="24"/>
      <w:szCs w:val="24"/>
      <w:lang w:val="ru-RU" w:eastAsia="ar-SA" w:bidi="ar-SA"/>
    </w:rPr>
  </w:style>
  <w:style w:type="character" w:customStyle="1" w:styleId="ListLabel6">
    <w:name w:val="ListLabel 6"/>
    <w:rPr>
      <w:rFonts w:eastAsia="Times New Roman" w:cs="Times New Roman"/>
      <w:b w:val="0"/>
      <w:bCs w:val="0"/>
      <w:i w:val="0"/>
      <w:iCs w:val="0"/>
      <w:w w:val="99"/>
      <w:sz w:val="24"/>
      <w:szCs w:val="24"/>
      <w:lang w:val="ru-RU" w:eastAsia="ar-SA" w:bidi="ar-SA"/>
    </w:rPr>
  </w:style>
  <w:style w:type="character" w:customStyle="1" w:styleId="ListLabel7">
    <w:name w:val="ListLabel 7"/>
    <w:rPr>
      <w:rFonts w:eastAsia="Times New Roman" w:cs="Times New Roman"/>
      <w:b/>
      <w:bCs/>
      <w:i w:val="0"/>
      <w:iCs w:val="0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Pr>
      <w:rFonts w:eastAsia="Times New Roman" w:cs="Times New Roman"/>
      <w:b w:val="0"/>
      <w:bCs w:val="0"/>
      <w:i w:val="0"/>
      <w:iCs w:val="0"/>
      <w:w w:val="99"/>
      <w:sz w:val="28"/>
      <w:szCs w:val="28"/>
      <w:lang w:val="ru-RU" w:eastAsia="ar-SA" w:bidi="ar-SA"/>
    </w:rPr>
  </w:style>
  <w:style w:type="paragraph" w:customStyle="1" w:styleId="14">
    <w:name w:val="Заголовок1"/>
    <w:basedOn w:val="a"/>
    <w:next w:val="a0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0">
    <w:name w:val="Body Text"/>
    <w:basedOn w:val="a"/>
    <w:rPr>
      <w:sz w:val="24"/>
      <w:szCs w:val="24"/>
    </w:rPr>
  </w:style>
  <w:style w:type="paragraph" w:styleId="a9">
    <w:name w:val="List"/>
    <w:basedOn w:val="a0"/>
    <w:rPr>
      <w:rFonts w:cs="Lucida Sans"/>
    </w:rPr>
  </w:style>
  <w:style w:type="paragraph" w:customStyle="1" w:styleId="aa">
    <w:name w:val="Название"/>
    <w:basedOn w:val="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5">
    <w:name w:val="Указатель1"/>
    <w:basedOn w:val="a"/>
    <w:pPr>
      <w:suppressLineNumbers/>
    </w:pPr>
    <w:rPr>
      <w:rFonts w:cs="Lucida Sans"/>
    </w:rPr>
  </w:style>
  <w:style w:type="paragraph" w:styleId="16">
    <w:name w:val="toc 1"/>
    <w:basedOn w:val="a"/>
    <w:pPr>
      <w:tabs>
        <w:tab w:val="right" w:leader="dot" w:pos="9638"/>
      </w:tabs>
      <w:spacing w:before="90"/>
      <w:ind w:left="115"/>
    </w:pPr>
    <w:rPr>
      <w:b/>
      <w:bCs/>
      <w:sz w:val="24"/>
      <w:szCs w:val="24"/>
    </w:rPr>
  </w:style>
  <w:style w:type="paragraph" w:styleId="21">
    <w:name w:val="toc 2"/>
    <w:basedOn w:val="a"/>
    <w:pPr>
      <w:tabs>
        <w:tab w:val="right" w:leader="dot" w:pos="9355"/>
      </w:tabs>
      <w:spacing w:before="41"/>
      <w:ind w:left="938" w:hanging="541"/>
    </w:pPr>
    <w:rPr>
      <w:sz w:val="24"/>
      <w:szCs w:val="24"/>
    </w:rPr>
  </w:style>
  <w:style w:type="paragraph" w:customStyle="1" w:styleId="17">
    <w:name w:val="Абзац списка1"/>
    <w:basedOn w:val="a"/>
    <w:pPr>
      <w:ind w:left="398" w:firstLine="707"/>
      <w:jc w:val="both"/>
    </w:pPr>
  </w:style>
  <w:style w:type="paragraph" w:customStyle="1" w:styleId="TableParagraph">
    <w:name w:val="Table Paragraph"/>
    <w:basedOn w:val="a"/>
  </w:style>
  <w:style w:type="paragraph" w:customStyle="1" w:styleId="18">
    <w:name w:val="Текст выноски1"/>
    <w:basedOn w:val="a"/>
    <w:rPr>
      <w:rFonts w:ascii="Tahoma" w:hAnsi="Tahoma" w:cs="Tahoma"/>
      <w:sz w:val="16"/>
      <w:szCs w:val="16"/>
    </w:rPr>
  </w:style>
  <w:style w:type="paragraph" w:styleId="ab">
    <w:name w:val="header"/>
    <w:basedOn w:val="a"/>
    <w:pPr>
      <w:suppressLineNumbers/>
      <w:tabs>
        <w:tab w:val="center" w:pos="4677"/>
        <w:tab w:val="right" w:pos="9355"/>
      </w:tabs>
    </w:pPr>
  </w:style>
  <w:style w:type="paragraph" w:styleId="ac">
    <w:name w:val="footer"/>
    <w:basedOn w:val="a"/>
    <w:pPr>
      <w:suppressLineNumbers/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nFTpDVb-YE&amp;list=PLPc8WynSPitwImBGLrOkPEO0eY3E-VZoI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vserosolymp.rudn.ru/mm/mpp/rus.php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slovari.ru/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4119</Words>
  <Characters>23484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тоипкро</dc:creator>
  <cp:keywords/>
  <cp:lastModifiedBy>Рубцова Ирина Валерьевна</cp:lastModifiedBy>
  <cp:revision>5</cp:revision>
  <cp:lastPrinted>1899-12-31T21:00:00Z</cp:lastPrinted>
  <dcterms:created xsi:type="dcterms:W3CDTF">2023-10-31T07:55:00Z</dcterms:created>
  <dcterms:modified xsi:type="dcterms:W3CDTF">2023-10-31T11:05:00Z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